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B5CC8" w14:textId="3A98291B" w:rsidR="00DD1707" w:rsidRDefault="003D6DA7" w:rsidP="00C4339F">
      <w:pPr>
        <w:pBdr>
          <w:bottom w:val="single" w:sz="12" w:space="1" w:color="auto"/>
        </w:pBdr>
        <w:spacing w:after="0" w:line="240" w:lineRule="auto"/>
        <w:jc w:val="both"/>
      </w:pPr>
      <w:r>
        <w:t xml:space="preserve">Email: </w:t>
      </w:r>
      <w:hyperlink r:id="rId6" w:history="1">
        <w:r w:rsidRPr="00F40A63">
          <w:rPr>
            <w:rStyle w:val="Hyperlink"/>
          </w:rPr>
          <w:t>chester.neese@gmail.com</w:t>
        </w:r>
      </w:hyperlink>
      <w:r w:rsidRPr="00C4339F">
        <w:t xml:space="preserve">     </w:t>
      </w:r>
      <w:r>
        <w:t xml:space="preserve">               </w:t>
      </w:r>
      <w:r w:rsidR="001A2D91" w:rsidRPr="001A2D91">
        <w:rPr>
          <w:rFonts w:ascii="Castellar" w:hAnsi="Castellar"/>
          <w:b/>
        </w:rPr>
        <w:t xml:space="preserve">Chester </w:t>
      </w:r>
      <w:r w:rsidR="00194A7F">
        <w:rPr>
          <w:rFonts w:ascii="Castellar" w:hAnsi="Castellar"/>
          <w:b/>
        </w:rPr>
        <w:t xml:space="preserve">t. </w:t>
      </w:r>
      <w:r w:rsidR="001A2D91" w:rsidRPr="001A2D91">
        <w:rPr>
          <w:rFonts w:ascii="Castellar" w:hAnsi="Castellar"/>
          <w:b/>
        </w:rPr>
        <w:t>Neese</w:t>
      </w:r>
      <w:r>
        <w:rPr>
          <w:rFonts w:ascii="Castellar" w:hAnsi="Castellar"/>
          <w:b/>
        </w:rPr>
        <w:t xml:space="preserve">            </w:t>
      </w:r>
      <w:r w:rsidR="003D57B1">
        <w:t>Mobile Phone: 763-313-4429</w:t>
      </w:r>
    </w:p>
    <w:p w14:paraId="795734A2" w14:textId="77777777" w:rsidR="00E20C49" w:rsidRPr="001A2D91" w:rsidRDefault="00E20C49" w:rsidP="00C4339F">
      <w:pPr>
        <w:spacing w:after="0" w:line="240" w:lineRule="auto"/>
        <w:jc w:val="both"/>
        <w:rPr>
          <w:rFonts w:ascii="Castellar" w:hAnsi="Castellar"/>
          <w:b/>
        </w:rPr>
      </w:pPr>
    </w:p>
    <w:p w14:paraId="73C8C0C7" w14:textId="77777777" w:rsidR="00E20C49" w:rsidRDefault="003D6DA7" w:rsidP="00E20C49">
      <w:pPr>
        <w:pBdr>
          <w:bottom w:val="single" w:sz="6" w:space="1" w:color="auto"/>
        </w:pBdr>
        <w:spacing w:after="0" w:line="240" w:lineRule="auto"/>
        <w:rPr>
          <w:rFonts w:ascii="Franklin Gothic Book" w:eastAsia="Arial" w:hAnsi="Franklin Gothic Book" w:cs="Arial"/>
        </w:rPr>
      </w:pPr>
      <w:r w:rsidRPr="00C4339F">
        <w:rPr>
          <w:rFonts w:ascii="Verdana" w:eastAsia="Arial" w:hAnsi="Verdana" w:cs="Arial"/>
        </w:rPr>
        <w:t>Strengths</w:t>
      </w:r>
      <w:r w:rsidR="001A2D91" w:rsidRPr="001A2D91">
        <w:rPr>
          <w:rFonts w:ascii="Verdana" w:eastAsia="Arial" w:hAnsi="Verdana" w:cs="Arial"/>
        </w:rPr>
        <w:t>:</w:t>
      </w:r>
      <w:r w:rsidR="001A2D91" w:rsidRPr="001A2D91">
        <w:rPr>
          <w:rFonts w:ascii="Franklin Gothic Book" w:eastAsia="Arial" w:hAnsi="Franklin Gothic Book" w:cs="Arial"/>
        </w:rPr>
        <w:t xml:space="preserve"> </w:t>
      </w:r>
      <w:r>
        <w:rPr>
          <w:rFonts w:ascii="Franklin Gothic Book" w:eastAsia="Arial" w:hAnsi="Franklin Gothic Book" w:cs="Arial"/>
        </w:rPr>
        <w:t xml:space="preserve"> </w:t>
      </w:r>
    </w:p>
    <w:p w14:paraId="0A7EF042" w14:textId="49BD4966" w:rsidR="00A42964" w:rsidRPr="00E20C49" w:rsidRDefault="003D6DA7" w:rsidP="00E20C49">
      <w:pPr>
        <w:pStyle w:val="ListParagraph"/>
        <w:numPr>
          <w:ilvl w:val="0"/>
          <w:numId w:val="16"/>
        </w:numPr>
        <w:pBdr>
          <w:bottom w:val="single" w:sz="6" w:space="1" w:color="auto"/>
        </w:pBdr>
        <w:spacing w:after="0" w:line="240" w:lineRule="auto"/>
        <w:rPr>
          <w:rFonts w:ascii="Franklin Gothic Book" w:eastAsia="Arial" w:hAnsi="Franklin Gothic Book" w:cs="Arial"/>
          <w:sz w:val="16"/>
          <w:szCs w:val="16"/>
        </w:rPr>
      </w:pPr>
      <w:r w:rsidRPr="00E20C49">
        <w:rPr>
          <w:rFonts w:ascii="Franklin Gothic Book" w:eastAsia="Arial" w:hAnsi="Franklin Gothic Book" w:cs="Arial"/>
          <w:sz w:val="16"/>
          <w:szCs w:val="16"/>
        </w:rPr>
        <w:t>Analytical</w:t>
      </w:r>
      <w:r w:rsidR="0096364D">
        <w:rPr>
          <w:rFonts w:ascii="Franklin Gothic Book" w:eastAsia="Arial" w:hAnsi="Franklin Gothic Book" w:cs="Arial"/>
          <w:sz w:val="16"/>
          <w:szCs w:val="16"/>
        </w:rPr>
        <w:t xml:space="preserve">, </w:t>
      </w:r>
      <w:r w:rsidR="00C546AC" w:rsidRPr="00E20C49">
        <w:rPr>
          <w:rFonts w:ascii="Franklin Gothic Book" w:eastAsia="Arial" w:hAnsi="Franklin Gothic Book" w:cs="Arial"/>
          <w:sz w:val="16"/>
          <w:szCs w:val="16"/>
        </w:rPr>
        <w:t>Futuristic</w:t>
      </w:r>
      <w:r w:rsidR="0096364D">
        <w:rPr>
          <w:rFonts w:ascii="Franklin Gothic Book" w:eastAsia="Arial" w:hAnsi="Franklin Gothic Book" w:cs="Arial"/>
          <w:sz w:val="16"/>
          <w:szCs w:val="16"/>
        </w:rPr>
        <w:t xml:space="preserve">, </w:t>
      </w:r>
      <w:r w:rsidR="00C546AC" w:rsidRPr="00E20C49">
        <w:rPr>
          <w:rFonts w:ascii="Franklin Gothic Book" w:eastAsia="Arial" w:hAnsi="Franklin Gothic Book" w:cs="Arial"/>
          <w:sz w:val="16"/>
          <w:szCs w:val="16"/>
        </w:rPr>
        <w:t>Restorative</w:t>
      </w:r>
      <w:r w:rsidR="0096364D">
        <w:rPr>
          <w:rFonts w:ascii="Franklin Gothic Book" w:eastAsia="Arial" w:hAnsi="Franklin Gothic Book" w:cs="Arial"/>
          <w:sz w:val="16"/>
          <w:szCs w:val="16"/>
        </w:rPr>
        <w:t xml:space="preserve">, </w:t>
      </w:r>
      <w:r w:rsidR="001A2D91" w:rsidRPr="00E20C49">
        <w:rPr>
          <w:rFonts w:ascii="Franklin Gothic Book" w:eastAsia="Arial" w:hAnsi="Franklin Gothic Book" w:cs="Arial"/>
          <w:sz w:val="16"/>
          <w:szCs w:val="16"/>
        </w:rPr>
        <w:t>Context</w:t>
      </w:r>
      <w:r w:rsidR="0096364D">
        <w:rPr>
          <w:rFonts w:ascii="Franklin Gothic Book" w:eastAsia="Arial" w:hAnsi="Franklin Gothic Book" w:cs="Arial"/>
          <w:sz w:val="16"/>
          <w:szCs w:val="16"/>
        </w:rPr>
        <w:t xml:space="preserve">, and </w:t>
      </w:r>
      <w:r w:rsidR="00A814E6" w:rsidRPr="00E20C49">
        <w:rPr>
          <w:rFonts w:ascii="Franklin Gothic Book" w:eastAsia="Arial" w:hAnsi="Franklin Gothic Book" w:cs="Arial"/>
          <w:sz w:val="16"/>
          <w:szCs w:val="16"/>
        </w:rPr>
        <w:t>Self-</w:t>
      </w:r>
      <w:r w:rsidR="001A2D91" w:rsidRPr="00E20C49">
        <w:rPr>
          <w:rFonts w:ascii="Franklin Gothic Book" w:eastAsia="Arial" w:hAnsi="Franklin Gothic Book" w:cs="Arial"/>
          <w:sz w:val="16"/>
          <w:szCs w:val="16"/>
        </w:rPr>
        <w:t>Assurance</w:t>
      </w:r>
    </w:p>
    <w:p w14:paraId="696A48F7" w14:textId="77777777" w:rsidR="00E20C49" w:rsidRPr="00E20C49" w:rsidRDefault="00E20C49" w:rsidP="000E5C4D">
      <w:pPr>
        <w:pBdr>
          <w:bottom w:val="single" w:sz="6" w:space="1" w:color="auto"/>
        </w:pBdr>
        <w:spacing w:after="0" w:line="240" w:lineRule="auto"/>
        <w:ind w:left="2160" w:hanging="2160"/>
        <w:rPr>
          <w:rFonts w:ascii="Verdana" w:eastAsia="Arial" w:hAnsi="Verdana" w:cs="Arial"/>
          <w:sz w:val="16"/>
          <w:szCs w:val="16"/>
        </w:rPr>
      </w:pPr>
    </w:p>
    <w:p w14:paraId="4FD4331E" w14:textId="2EF01958" w:rsidR="008457F7" w:rsidRPr="00970819" w:rsidRDefault="00C546AC" w:rsidP="00E20C49">
      <w:pPr>
        <w:pBdr>
          <w:bottom w:val="single" w:sz="6" w:space="1" w:color="auto"/>
        </w:pBdr>
        <w:spacing w:after="0" w:line="240" w:lineRule="auto"/>
        <w:rPr>
          <w:rFonts w:ascii="Franklin Gothic Book" w:eastAsia="Arial" w:hAnsi="Franklin Gothic Book" w:cs="Arial"/>
          <w:sz w:val="16"/>
          <w:szCs w:val="16"/>
        </w:rPr>
      </w:pPr>
      <w:r w:rsidRPr="000E5C4D">
        <w:rPr>
          <w:rFonts w:ascii="Verdana" w:eastAsia="Arial" w:hAnsi="Verdana" w:cs="Arial"/>
          <w:sz w:val="18"/>
          <w:szCs w:val="18"/>
        </w:rPr>
        <w:t>Goal:</w:t>
      </w:r>
      <w:r w:rsidRPr="000E5C4D">
        <w:rPr>
          <w:rFonts w:ascii="Franklin Gothic Book" w:eastAsia="Arial" w:hAnsi="Franklin Gothic Book" w:cs="Arial"/>
          <w:sz w:val="18"/>
          <w:szCs w:val="18"/>
        </w:rPr>
        <w:t xml:space="preserve"> </w:t>
      </w:r>
      <w:r w:rsidR="00A64DF4">
        <w:rPr>
          <w:rFonts w:ascii="Franklin Gothic Book" w:eastAsia="Arial" w:hAnsi="Franklin Gothic Book" w:cs="Arial"/>
          <w:sz w:val="18"/>
          <w:szCs w:val="18"/>
        </w:rPr>
        <w:t xml:space="preserve"> </w:t>
      </w:r>
      <w:r w:rsidR="009A7EBA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To obtain a challenging and </w:t>
      </w:r>
      <w:r w:rsidR="00970819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>fulfilling</w:t>
      </w:r>
      <w:r w:rsidR="008132D8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position in </w:t>
      </w:r>
      <w:r w:rsidR="005218D4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IT </w:t>
      </w:r>
      <w:r w:rsidR="008132D8">
        <w:rPr>
          <w:rFonts w:ascii="Arial" w:hAnsi="Arial" w:cs="Arial"/>
          <w:color w:val="333333"/>
          <w:sz w:val="16"/>
          <w:szCs w:val="16"/>
          <w:shd w:val="clear" w:color="auto" w:fill="FFFFFF"/>
        </w:rPr>
        <w:t>Network Support Specialist</w:t>
      </w:r>
      <w:r w:rsidR="00D3232C">
        <w:rPr>
          <w:rFonts w:ascii="Arial" w:hAnsi="Arial" w:cs="Arial"/>
          <w:color w:val="333333"/>
          <w:sz w:val="16"/>
          <w:szCs w:val="16"/>
          <w:shd w:val="clear" w:color="auto" w:fill="FFFFFF"/>
        </w:rPr>
        <w:t>/Field Engineer</w:t>
      </w:r>
      <w:r w:rsid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with an entity that identifie</w:t>
      </w:r>
      <w:r w:rsidR="009A7EBA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s my </w:t>
      </w:r>
      <w:r w:rsidR="00970819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>accurate</w:t>
      </w:r>
      <w:r w:rsidR="009A7EBA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potential and provides me </w:t>
      </w:r>
      <w:r w:rsidR="00970819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>adequate</w:t>
      </w:r>
      <w:r w:rsidR="009A7EBA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970819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>path</w:t>
      </w:r>
      <w:r w:rsidR="009A7EBA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s for professional growth through </w:t>
      </w:r>
      <w:r w:rsid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encouraging </w:t>
      </w:r>
      <w:r w:rsidR="009A7EBA" w:rsidRPr="00970819">
        <w:rPr>
          <w:rFonts w:ascii="Arial" w:hAnsi="Arial" w:cs="Arial"/>
          <w:color w:val="333333"/>
          <w:sz w:val="16"/>
          <w:szCs w:val="16"/>
          <w:shd w:val="clear" w:color="auto" w:fill="FFFFFF"/>
        </w:rPr>
        <w:t>my technical skills and competencies.</w:t>
      </w:r>
    </w:p>
    <w:p w14:paraId="5B5FCD65" w14:textId="77777777" w:rsidR="00E20C49" w:rsidRDefault="00E20C49" w:rsidP="00C4339F">
      <w:pPr>
        <w:spacing w:after="0" w:line="240" w:lineRule="auto"/>
        <w:rPr>
          <w:rFonts w:ascii="Verdana" w:eastAsia="Arial" w:hAnsi="Verdana" w:cs="Arial"/>
        </w:rPr>
      </w:pPr>
    </w:p>
    <w:p w14:paraId="5C55BB78" w14:textId="08F44F6F" w:rsidR="00C546AC" w:rsidRPr="00CF5B6A" w:rsidRDefault="00A42964" w:rsidP="00C4339F">
      <w:pPr>
        <w:spacing w:after="0" w:line="240" w:lineRule="auto"/>
        <w:rPr>
          <w:rFonts w:ascii="Arial" w:eastAsia="Arial" w:hAnsi="Arial" w:cs="Arial"/>
          <w:b/>
        </w:rPr>
      </w:pPr>
      <w:r w:rsidRPr="00CF5B6A">
        <w:rPr>
          <w:rFonts w:ascii="Arial" w:eastAsia="Arial" w:hAnsi="Arial" w:cs="Arial"/>
          <w:b/>
        </w:rPr>
        <w:t>Abilities</w:t>
      </w:r>
      <w:r w:rsidR="00C546AC" w:rsidRPr="00CF5B6A">
        <w:rPr>
          <w:rFonts w:ascii="Arial" w:eastAsia="Arial" w:hAnsi="Arial" w:cs="Arial"/>
          <w:b/>
        </w:rPr>
        <w:t xml:space="preserve">:  </w:t>
      </w:r>
    </w:p>
    <w:p w14:paraId="3E7F8BCE" w14:textId="19204148" w:rsidR="009D16B8" w:rsidRPr="00CF5B6A" w:rsidRDefault="00EF24E4" w:rsidP="00805B0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F5B6A">
        <w:rPr>
          <w:rFonts w:ascii="Arial" w:hAnsi="Arial" w:cs="Arial"/>
          <w:sz w:val="16"/>
          <w:szCs w:val="16"/>
        </w:rPr>
        <w:t>Strong customer service skills, professionalism, and engagement with the project team and customers.</w:t>
      </w:r>
    </w:p>
    <w:p w14:paraId="56962200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Network processing, consolidated and distributive network connection</w:t>
      </w:r>
    </w:p>
    <w:p w14:paraId="58A34C6A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Installing, configuring and administering network technologies</w:t>
      </w:r>
    </w:p>
    <w:p w14:paraId="0BB7665D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 xml:space="preserve">Ample knowledge in Windows </w:t>
      </w:r>
      <w:proofErr w:type="spellStart"/>
      <w:r w:rsidRPr="00CF5B6A">
        <w:rPr>
          <w:rFonts w:ascii="Arial" w:eastAsia="Times New Roman" w:hAnsi="Arial" w:cs="Arial"/>
          <w:color w:val="333333"/>
          <w:sz w:val="16"/>
          <w:szCs w:val="16"/>
        </w:rPr>
        <w:t>Xp</w:t>
      </w:r>
      <w:proofErr w:type="spellEnd"/>
      <w:r w:rsidRPr="00CF5B6A">
        <w:rPr>
          <w:rFonts w:ascii="Arial" w:eastAsia="Times New Roman" w:hAnsi="Arial" w:cs="Arial"/>
          <w:color w:val="333333"/>
          <w:sz w:val="16"/>
          <w:szCs w:val="16"/>
        </w:rPr>
        <w:t xml:space="preserve"> \ 2000 \ 2003 Server\2008\Server2012</w:t>
      </w:r>
    </w:p>
    <w:p w14:paraId="15DEA7D3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Active directory management, NTFS security, disk quota management</w:t>
      </w:r>
    </w:p>
    <w:p w14:paraId="19D8F94F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Primary Understanding of OSI Model, TCP/IP protocol suite (IP, ARP, ICMP, TCP, UDP, RARP, FTP, TFTP)</w:t>
      </w:r>
    </w:p>
    <w:p w14:paraId="33E11342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Well understanding of Bridging and switching concepts and LAN technologies</w:t>
      </w:r>
    </w:p>
    <w:p w14:paraId="5CAC905C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IP addressing and subnetting, Routing concepts</w:t>
      </w:r>
    </w:p>
    <w:p w14:paraId="632AFAE7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Beginning knowledge of routing protocols - RIP V1/V2, OSPF, IGRP &amp; EIGRP</w:t>
      </w:r>
    </w:p>
    <w:p w14:paraId="02E855D3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Switches: Basic Configuration &amp; VLAN setup on Cisco 1900, 2950, 2960 Switches.</w:t>
      </w:r>
    </w:p>
    <w:p w14:paraId="26313454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Router: Basic Configuration &amp; monitoring of Cisco 2500, 2600, 1800</w:t>
      </w:r>
    </w:p>
    <w:p w14:paraId="48B14898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proofErr w:type="spellStart"/>
      <w:r w:rsidRPr="00CF5B6A">
        <w:rPr>
          <w:rFonts w:ascii="Arial" w:eastAsia="Times New Roman" w:hAnsi="Arial" w:cs="Arial"/>
          <w:color w:val="333333"/>
          <w:sz w:val="16"/>
          <w:szCs w:val="16"/>
        </w:rPr>
        <w:t>Vlan</w:t>
      </w:r>
      <w:proofErr w:type="spellEnd"/>
      <w:r w:rsidRPr="00CF5B6A">
        <w:rPr>
          <w:rFonts w:ascii="Arial" w:eastAsia="Times New Roman" w:hAnsi="Arial" w:cs="Arial"/>
          <w:color w:val="333333"/>
          <w:sz w:val="16"/>
          <w:szCs w:val="16"/>
        </w:rPr>
        <w:t xml:space="preserve">: configuration, switching </w:t>
      </w:r>
      <w:proofErr w:type="spellStart"/>
      <w:r w:rsidRPr="00CF5B6A">
        <w:rPr>
          <w:rFonts w:ascii="Arial" w:eastAsia="Times New Roman" w:hAnsi="Arial" w:cs="Arial"/>
          <w:color w:val="333333"/>
          <w:sz w:val="16"/>
          <w:szCs w:val="16"/>
        </w:rPr>
        <w:t>isl</w:t>
      </w:r>
      <w:proofErr w:type="spellEnd"/>
      <w:r w:rsidRPr="00CF5B6A">
        <w:rPr>
          <w:rFonts w:ascii="Arial" w:eastAsia="Times New Roman" w:hAnsi="Arial" w:cs="Arial"/>
          <w:color w:val="333333"/>
          <w:sz w:val="16"/>
          <w:szCs w:val="16"/>
        </w:rPr>
        <w:t xml:space="preserve">, </w:t>
      </w:r>
      <w:proofErr w:type="spellStart"/>
      <w:r w:rsidRPr="00CF5B6A">
        <w:rPr>
          <w:rFonts w:ascii="Arial" w:eastAsia="Times New Roman" w:hAnsi="Arial" w:cs="Arial"/>
          <w:color w:val="333333"/>
          <w:sz w:val="16"/>
          <w:szCs w:val="16"/>
        </w:rPr>
        <w:t>dotlq</w:t>
      </w:r>
      <w:proofErr w:type="spellEnd"/>
    </w:p>
    <w:p w14:paraId="543AC409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Back-up and restore of all critical resources including router &amp; switches IOS, Outlook, DHCP, DNS</w:t>
      </w:r>
    </w:p>
    <w:p w14:paraId="6D7F7EC9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Functioning knowledge of wan solution, protocol HDLC, PPP</w:t>
      </w:r>
    </w:p>
    <w:p w14:paraId="4F2FC5FA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Beginning knowledge working acquaintance in Linux environment</w:t>
      </w:r>
    </w:p>
    <w:p w14:paraId="76CAE374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Deployment of OS via RIS</w:t>
      </w:r>
    </w:p>
    <w:p w14:paraId="6084DEF6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Working knowledge of, DHCP Server, DNS Server, Proxy Server on Linux and windows</w:t>
      </w:r>
    </w:p>
    <w:p w14:paraId="646A6D17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Linux Shell Scripting</w:t>
      </w:r>
    </w:p>
    <w:p w14:paraId="61E7F082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Security administration port security on switch and IP security on Router via Access list</w:t>
      </w:r>
    </w:p>
    <w:p w14:paraId="1A028D4F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Familiar with web technology HTML CSS</w:t>
      </w:r>
      <w:bookmarkStart w:id="0" w:name="_GoBack"/>
      <w:bookmarkEnd w:id="0"/>
    </w:p>
    <w:p w14:paraId="6EF3E09F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Setting up Secure NFS Servers with multiple Clients for File and Disk sharing.</w:t>
      </w:r>
    </w:p>
    <w:p w14:paraId="1CFD1432" w14:textId="77777777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Configuring NIS Servers for Centralized and secure Password and Login Management</w:t>
      </w:r>
    </w:p>
    <w:p w14:paraId="3B4EBC2F" w14:textId="327894D0" w:rsidR="00805B08" w:rsidRPr="00CF5B6A" w:rsidRDefault="00805B08" w:rsidP="00805B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F5B6A">
        <w:rPr>
          <w:rFonts w:ascii="Arial" w:eastAsia="Times New Roman" w:hAnsi="Arial" w:cs="Arial"/>
          <w:color w:val="333333"/>
          <w:sz w:val="16"/>
          <w:szCs w:val="16"/>
        </w:rPr>
        <w:t>Recover of root password securing terminals.</w:t>
      </w:r>
    </w:p>
    <w:p w14:paraId="17E0261F" w14:textId="5E501709" w:rsidR="001E6B6E" w:rsidRPr="00CF5B6A" w:rsidRDefault="00DD6C43" w:rsidP="00D65E2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F5B6A">
        <w:rPr>
          <w:rFonts w:ascii="Arial" w:hAnsi="Arial" w:cs="Arial"/>
          <w:sz w:val="16"/>
          <w:szCs w:val="16"/>
        </w:rPr>
        <w:t>High degree of</w:t>
      </w:r>
      <w:r w:rsidR="001E6B6E" w:rsidRPr="00CF5B6A">
        <w:rPr>
          <w:rFonts w:ascii="Arial" w:hAnsi="Arial" w:cs="Arial"/>
          <w:sz w:val="16"/>
          <w:szCs w:val="16"/>
        </w:rPr>
        <w:t xml:space="preserve"> professionalism</w:t>
      </w:r>
      <w:r w:rsidRPr="00CF5B6A">
        <w:rPr>
          <w:rFonts w:ascii="Arial" w:hAnsi="Arial" w:cs="Arial"/>
          <w:sz w:val="16"/>
          <w:szCs w:val="16"/>
        </w:rPr>
        <w:t xml:space="preserve"> and engagement.</w:t>
      </w:r>
    </w:p>
    <w:p w14:paraId="766530AB" w14:textId="4CFC1BC2" w:rsidR="009B0470" w:rsidRPr="00CF5B6A" w:rsidRDefault="009B0470" w:rsidP="009B04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F5B6A">
        <w:rPr>
          <w:rFonts w:ascii="Arial" w:hAnsi="Arial" w:cs="Arial"/>
          <w:sz w:val="16"/>
          <w:szCs w:val="16"/>
        </w:rPr>
        <w:t>Communicate up, down and across all levels of the organization and technical background.</w:t>
      </w:r>
    </w:p>
    <w:p w14:paraId="7B6559D4" w14:textId="4DEC6C85" w:rsidR="00552FD0" w:rsidRPr="00CF5B6A" w:rsidRDefault="001E6B6E" w:rsidP="001B68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F5B6A">
        <w:rPr>
          <w:rFonts w:ascii="Arial" w:eastAsia="Arial" w:hAnsi="Arial" w:cs="Arial"/>
          <w:sz w:val="16"/>
          <w:szCs w:val="16"/>
        </w:rPr>
        <w:t>Enjoy sharing knowledge and performing charge duties</w:t>
      </w:r>
      <w:r w:rsidR="00402E9B" w:rsidRPr="00CF5B6A">
        <w:rPr>
          <w:rFonts w:ascii="Arial" w:eastAsia="Arial" w:hAnsi="Arial" w:cs="Arial"/>
          <w:sz w:val="16"/>
          <w:szCs w:val="16"/>
        </w:rPr>
        <w:t xml:space="preserve"> assign</w:t>
      </w:r>
      <w:r w:rsidR="008457F7" w:rsidRPr="00CF5B6A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4A3F735E" w14:textId="19D4BE4B" w:rsidR="00A42964" w:rsidRPr="00CF5B6A" w:rsidRDefault="00552FD0" w:rsidP="00552FD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F5B6A">
        <w:rPr>
          <w:rFonts w:ascii="Arial" w:hAnsi="Arial" w:cs="Arial"/>
          <w:b/>
          <w:sz w:val="16"/>
          <w:szCs w:val="16"/>
        </w:rPr>
        <w:t>Core Competencies</w:t>
      </w:r>
      <w:r w:rsidRPr="00CF5B6A">
        <w:rPr>
          <w:rFonts w:ascii="Arial" w:hAnsi="Arial" w:cs="Arial"/>
          <w:sz w:val="16"/>
          <w:szCs w:val="16"/>
        </w:rPr>
        <w:t xml:space="preserve">: A decision maker, astute team player, </w:t>
      </w:r>
      <w:r w:rsidR="007530CE" w:rsidRPr="00CF5B6A">
        <w:rPr>
          <w:rFonts w:ascii="Arial" w:hAnsi="Arial" w:cs="Arial"/>
          <w:sz w:val="16"/>
          <w:szCs w:val="16"/>
        </w:rPr>
        <w:t xml:space="preserve">multi-tasking ability, </w:t>
      </w:r>
      <w:r w:rsidRPr="00CF5B6A">
        <w:rPr>
          <w:rFonts w:ascii="Arial" w:hAnsi="Arial" w:cs="Arial"/>
          <w:sz w:val="16"/>
          <w:szCs w:val="16"/>
        </w:rPr>
        <w:t>strong work ethics, motivated, reliable, great communicator, integrity driven, and will take initiative to get the job done</w:t>
      </w:r>
      <w:r w:rsidRPr="00CF5B6A">
        <w:rPr>
          <w:rFonts w:ascii="Arial" w:hAnsi="Arial" w:cs="Arial"/>
          <w:sz w:val="18"/>
          <w:szCs w:val="18"/>
        </w:rPr>
        <w:t>.</w:t>
      </w:r>
    </w:p>
    <w:p w14:paraId="613B0F4E" w14:textId="1D634954" w:rsidR="0099483F" w:rsidRPr="00CF5B6A" w:rsidRDefault="000E5C4D" w:rsidP="000E5C4D">
      <w:pPr>
        <w:pStyle w:val="ListParagraph"/>
        <w:rPr>
          <w:rFonts w:ascii="Arial" w:hAnsi="Arial" w:cs="Arial"/>
          <w:sz w:val="18"/>
          <w:szCs w:val="18"/>
        </w:rPr>
      </w:pPr>
      <w:r w:rsidRPr="00CF5B6A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tbl>
      <w:tblPr>
        <w:tblStyle w:val="PlainTable41"/>
        <w:tblpPr w:leftFromText="180" w:rightFromText="180" w:vertAnchor="text" w:horzAnchor="margin" w:tblpY="298"/>
        <w:tblW w:w="10548" w:type="dxa"/>
        <w:tblLayout w:type="fixed"/>
        <w:tblLook w:val="04A0" w:firstRow="1" w:lastRow="0" w:firstColumn="1" w:lastColumn="0" w:noHBand="0" w:noVBand="1"/>
      </w:tblPr>
      <w:tblGrid>
        <w:gridCol w:w="2538"/>
        <w:gridCol w:w="2412"/>
        <w:gridCol w:w="2700"/>
        <w:gridCol w:w="2898"/>
      </w:tblGrid>
      <w:tr w:rsidR="006E3E12" w:rsidRPr="00CF5B6A" w14:paraId="28D8AAB8" w14:textId="77777777" w:rsidTr="0052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3C85A6B3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Inventory Tracking</w:t>
            </w:r>
          </w:p>
          <w:p w14:paraId="6E58EC41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New User Training</w:t>
            </w:r>
          </w:p>
          <w:p w14:paraId="646C6189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Ubuntu Linux</w:t>
            </w:r>
          </w:p>
          <w:p w14:paraId="2CE6C293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Problem Diagnosis</w:t>
            </w:r>
          </w:p>
          <w:p w14:paraId="537FEB6A" w14:textId="2991157A" w:rsidR="009D4D9F" w:rsidRPr="00CF5B6A" w:rsidRDefault="00064B76" w:rsidP="001B68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CMD</w:t>
            </w:r>
            <w:r w:rsidR="009D4D9F" w:rsidRPr="00CF5B6A">
              <w:rPr>
                <w:rFonts w:ascii="Arial" w:hAnsi="Arial" w:cs="Arial"/>
                <w:b w:val="0"/>
                <w:sz w:val="16"/>
                <w:szCs w:val="16"/>
              </w:rPr>
              <w:t xml:space="preserve"> shell</w:t>
            </w:r>
          </w:p>
          <w:p w14:paraId="2BC35A45" w14:textId="1A486EDB" w:rsidR="0052362D" w:rsidRPr="00CF5B6A" w:rsidRDefault="00261EA3" w:rsidP="00261E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Browsers’ based apps</w:t>
            </w:r>
          </w:p>
        </w:tc>
        <w:tc>
          <w:tcPr>
            <w:tcW w:w="2412" w:type="dxa"/>
          </w:tcPr>
          <w:p w14:paraId="006ACCE1" w14:textId="1DE678E2" w:rsidR="00064B76" w:rsidRPr="00CF5B6A" w:rsidRDefault="00CB0592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 xml:space="preserve">Printer </w:t>
            </w:r>
            <w:r w:rsidR="00064B76" w:rsidRPr="00CF5B6A">
              <w:rPr>
                <w:rFonts w:ascii="Arial" w:hAnsi="Arial" w:cs="Arial"/>
                <w:b w:val="0"/>
                <w:sz w:val="16"/>
                <w:szCs w:val="16"/>
              </w:rPr>
              <w:t>troubleshooting</w:t>
            </w:r>
          </w:p>
          <w:p w14:paraId="4180612D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Support Upgrading</w:t>
            </w:r>
          </w:p>
          <w:p w14:paraId="751CDA04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System Recovery</w:t>
            </w:r>
          </w:p>
          <w:p w14:paraId="6EE4CBBA" w14:textId="0A65354B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Driver</w:t>
            </w:r>
            <w:r w:rsidR="0052362D" w:rsidRPr="00CF5B6A">
              <w:rPr>
                <w:rFonts w:ascii="Arial" w:hAnsi="Arial" w:cs="Arial"/>
                <w:b w:val="0"/>
                <w:sz w:val="16"/>
                <w:szCs w:val="16"/>
              </w:rPr>
              <w:t>/RAM</w:t>
            </w: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 xml:space="preserve"> Installation</w:t>
            </w:r>
          </w:p>
          <w:p w14:paraId="5A689D93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Utility Software</w:t>
            </w:r>
          </w:p>
          <w:p w14:paraId="7A71E5BE" w14:textId="1A523018" w:rsidR="00064B76" w:rsidRPr="00CF5B6A" w:rsidRDefault="00064B76" w:rsidP="0052362D">
            <w:pPr>
              <w:pStyle w:val="ListParagraph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700" w:type="dxa"/>
          </w:tcPr>
          <w:p w14:paraId="7E87A5F4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Server Setup</w:t>
            </w:r>
          </w:p>
          <w:p w14:paraId="34F66C44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Active Directory</w:t>
            </w:r>
          </w:p>
          <w:p w14:paraId="7230B6D3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 xml:space="preserve">Preventive Maintenance </w:t>
            </w:r>
          </w:p>
          <w:p w14:paraId="0131FDCB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 xml:space="preserve">Web Design and </w:t>
            </w:r>
            <w:proofErr w:type="spellStart"/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Maint</w:t>
            </w:r>
            <w:proofErr w:type="spellEnd"/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14:paraId="4CCB325F" w14:textId="77777777" w:rsidR="00064B76" w:rsidRPr="00CF5B6A" w:rsidRDefault="0052362D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SQL </w:t>
            </w:r>
            <w:r w:rsidR="00064B76" w:rsidRPr="00CF5B6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Database Software</w:t>
            </w:r>
          </w:p>
          <w:p w14:paraId="75E20FF0" w14:textId="275A8DDA" w:rsidR="00DB7F0D" w:rsidRPr="00CF5B6A" w:rsidRDefault="00DB7F0D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ServiceNow</w:t>
            </w:r>
          </w:p>
        </w:tc>
        <w:tc>
          <w:tcPr>
            <w:tcW w:w="2898" w:type="dxa"/>
          </w:tcPr>
          <w:p w14:paraId="7C8A570E" w14:textId="77777777" w:rsidR="00064B76" w:rsidRPr="00CF5B6A" w:rsidRDefault="00064B76" w:rsidP="00A814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VPN/SecurID</w:t>
            </w:r>
          </w:p>
          <w:p w14:paraId="623ABCFA" w14:textId="0BFF9A9B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TCP/</w:t>
            </w:r>
            <w:proofErr w:type="gramStart"/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IP</w:t>
            </w:r>
            <w:r w:rsidR="009D4D9F" w:rsidRPr="00CF5B6A">
              <w:rPr>
                <w:rFonts w:ascii="Arial" w:hAnsi="Arial" w:cs="Arial"/>
                <w:b w:val="0"/>
                <w:sz w:val="16"/>
                <w:szCs w:val="16"/>
              </w:rPr>
              <w:t xml:space="preserve">  v</w:t>
            </w:r>
            <w:proofErr w:type="gramEnd"/>
            <w:r w:rsidR="009D4D9F" w:rsidRPr="00CF5B6A">
              <w:rPr>
                <w:rFonts w:ascii="Arial" w:hAnsi="Arial" w:cs="Arial"/>
                <w:b w:val="0"/>
                <w:sz w:val="16"/>
                <w:szCs w:val="16"/>
              </w:rPr>
              <w:t>4 + v6</w:t>
            </w:r>
          </w:p>
          <w:p w14:paraId="0270BDA2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SMS</w:t>
            </w:r>
          </w:p>
          <w:p w14:paraId="359FE7D4" w14:textId="528D8B94" w:rsidR="009D4D9F" w:rsidRPr="00CF5B6A" w:rsidRDefault="009D4D9F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Networking connectivity</w:t>
            </w:r>
          </w:p>
          <w:p w14:paraId="1C055276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Cisco</w:t>
            </w:r>
          </w:p>
          <w:p w14:paraId="13394320" w14:textId="77777777" w:rsidR="00064B76" w:rsidRPr="00CF5B6A" w:rsidRDefault="00064B76" w:rsidP="00845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LAN/WAN</w:t>
            </w:r>
          </w:p>
          <w:p w14:paraId="781716F5" w14:textId="11D74A7B" w:rsidR="005218D4" w:rsidRPr="005218D4" w:rsidRDefault="00DD6C43" w:rsidP="005218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5B6A">
              <w:rPr>
                <w:rFonts w:ascii="Arial" w:hAnsi="Arial" w:cs="Arial"/>
                <w:b w:val="0"/>
                <w:sz w:val="16"/>
                <w:szCs w:val="16"/>
              </w:rPr>
              <w:t>ITIL Change &amp; Mgmt.</w:t>
            </w:r>
          </w:p>
        </w:tc>
      </w:tr>
    </w:tbl>
    <w:p w14:paraId="4169646A" w14:textId="77777777" w:rsidR="005218D4" w:rsidRDefault="00A814E6" w:rsidP="0094518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F5B6A">
        <w:rPr>
          <w:rFonts w:ascii="Arial" w:eastAsia="Arial" w:hAnsi="Arial" w:cs="Arial"/>
        </w:rPr>
        <w:t>Skills</w:t>
      </w:r>
      <w:r w:rsidR="00A42964" w:rsidRPr="00CF5B6A">
        <w:rPr>
          <w:rFonts w:ascii="Arial" w:eastAsia="Arial" w:hAnsi="Arial" w:cs="Arial"/>
        </w:rPr>
        <w:t xml:space="preserve">:  </w:t>
      </w:r>
      <w:r w:rsidR="00854D84" w:rsidRPr="00CF5B6A">
        <w:rPr>
          <w:rFonts w:ascii="Arial" w:eastAsia="Arial" w:hAnsi="Arial" w:cs="Arial"/>
          <w:b/>
          <w:i/>
          <w:sz w:val="18"/>
          <w:szCs w:val="18"/>
          <w:u w:val="single"/>
        </w:rPr>
        <w:t>Software</w:t>
      </w:r>
      <w:r w:rsidR="001C3917" w:rsidRPr="00CF5B6A">
        <w:rPr>
          <w:rFonts w:ascii="Arial" w:eastAsia="Arial" w:hAnsi="Arial" w:cs="Arial"/>
        </w:rPr>
        <w:t xml:space="preserve">    </w:t>
      </w:r>
      <w:r w:rsidR="00854D84" w:rsidRPr="00CF5B6A">
        <w:rPr>
          <w:rFonts w:ascii="Arial" w:eastAsia="Arial" w:hAnsi="Arial" w:cs="Arial"/>
        </w:rPr>
        <w:t xml:space="preserve">  </w:t>
      </w:r>
      <w:r w:rsidR="001C3917" w:rsidRPr="00CF5B6A">
        <w:rPr>
          <w:rFonts w:ascii="Arial" w:eastAsia="Arial" w:hAnsi="Arial" w:cs="Arial"/>
        </w:rPr>
        <w:t xml:space="preserve">           </w:t>
      </w:r>
      <w:r w:rsidR="009D4D9F" w:rsidRPr="00CF5B6A">
        <w:rPr>
          <w:rFonts w:ascii="Arial" w:eastAsia="Arial" w:hAnsi="Arial" w:cs="Arial"/>
          <w:b/>
          <w:i/>
          <w:sz w:val="18"/>
          <w:szCs w:val="18"/>
          <w:u w:val="single"/>
        </w:rPr>
        <w:t>Desktop</w:t>
      </w:r>
      <w:r w:rsidR="009D4D9F" w:rsidRPr="00CF5B6A">
        <w:rPr>
          <w:rFonts w:ascii="Arial" w:eastAsia="Arial" w:hAnsi="Arial" w:cs="Arial"/>
        </w:rPr>
        <w:t xml:space="preserve">                      </w:t>
      </w:r>
      <w:r w:rsidR="009D4D9F" w:rsidRPr="00CF5B6A">
        <w:rPr>
          <w:rFonts w:ascii="Arial" w:eastAsia="Arial" w:hAnsi="Arial" w:cs="Arial"/>
          <w:b/>
          <w:i/>
          <w:sz w:val="18"/>
          <w:szCs w:val="18"/>
          <w:u w:val="single"/>
        </w:rPr>
        <w:t>Infrastructure</w:t>
      </w:r>
      <w:r w:rsidR="009D4D9F" w:rsidRPr="00CF5B6A">
        <w:rPr>
          <w:rFonts w:ascii="Arial" w:eastAsia="Arial" w:hAnsi="Arial" w:cs="Arial"/>
        </w:rPr>
        <w:t xml:space="preserve">              </w:t>
      </w:r>
      <w:r w:rsidR="009D4D9F" w:rsidRPr="00CF5B6A">
        <w:rPr>
          <w:rFonts w:ascii="Arial" w:eastAsia="Arial" w:hAnsi="Arial" w:cs="Arial"/>
          <w:b/>
          <w:i/>
          <w:sz w:val="18"/>
          <w:szCs w:val="18"/>
          <w:u w:val="single"/>
        </w:rPr>
        <w:t>Networking</w:t>
      </w:r>
      <w:r w:rsidR="0094518F" w:rsidRPr="0094518F">
        <w:rPr>
          <w:rFonts w:ascii="Verdana" w:hAnsi="Verdana"/>
          <w:b/>
          <w:sz w:val="18"/>
          <w:szCs w:val="18"/>
        </w:rPr>
        <w:t xml:space="preserve"> </w:t>
      </w:r>
      <w:r w:rsidR="0094518F" w:rsidRPr="00715F28">
        <w:rPr>
          <w:rFonts w:ascii="Verdana" w:hAnsi="Verdana"/>
          <w:b/>
          <w:sz w:val="18"/>
          <w:szCs w:val="18"/>
        </w:rPr>
        <w:t xml:space="preserve">Remote Support </w:t>
      </w:r>
    </w:p>
    <w:p w14:paraId="00BDC439" w14:textId="77777777" w:rsidR="005218D4" w:rsidRDefault="005218D4" w:rsidP="0094518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1201B5D" w14:textId="39BE063D" w:rsidR="005218D4" w:rsidRDefault="005218D4" w:rsidP="0094518F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Network Field Engineer &amp; Owner                                                          01/06/2016 – Present </w:t>
      </w:r>
    </w:p>
    <w:p w14:paraId="156389AF" w14:textId="4A0235AA" w:rsidR="005218D4" w:rsidRDefault="005218D4" w:rsidP="0094518F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Authentic International Group of Companies (AIGC), LLC</w:t>
      </w:r>
    </w:p>
    <w:p w14:paraId="51D19CFD" w14:textId="332900A8" w:rsidR="005218D4" w:rsidRPr="007714FA" w:rsidRDefault="005218D4" w:rsidP="005218D4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16"/>
          <w:szCs w:val="16"/>
        </w:rPr>
      </w:pPr>
      <w:r w:rsidRPr="007714FA">
        <w:rPr>
          <w:rFonts w:ascii="Verdana" w:hAnsi="Verdana"/>
          <w:sz w:val="16"/>
          <w:szCs w:val="16"/>
        </w:rPr>
        <w:t xml:space="preserve">Router, Switch, Server, and </w:t>
      </w:r>
      <w:proofErr w:type="gramStart"/>
      <w:r w:rsidRPr="007714FA">
        <w:rPr>
          <w:rFonts w:ascii="Verdana" w:hAnsi="Verdana"/>
          <w:sz w:val="16"/>
          <w:szCs w:val="16"/>
        </w:rPr>
        <w:t>other</w:t>
      </w:r>
      <w:proofErr w:type="gramEnd"/>
      <w:r w:rsidRPr="007714FA">
        <w:rPr>
          <w:rFonts w:ascii="Verdana" w:hAnsi="Verdana"/>
          <w:sz w:val="16"/>
          <w:szCs w:val="16"/>
        </w:rPr>
        <w:t xml:space="preserve"> network </w:t>
      </w:r>
      <w:r w:rsidR="007714FA">
        <w:rPr>
          <w:rFonts w:ascii="Verdana" w:hAnsi="Verdana"/>
          <w:sz w:val="16"/>
          <w:szCs w:val="16"/>
        </w:rPr>
        <w:t>device installed</w:t>
      </w:r>
      <w:r w:rsidRPr="007714FA">
        <w:rPr>
          <w:rFonts w:ascii="Verdana" w:hAnsi="Verdana"/>
          <w:sz w:val="16"/>
          <w:szCs w:val="16"/>
        </w:rPr>
        <w:t>,</w:t>
      </w:r>
      <w:r w:rsidR="007714FA">
        <w:rPr>
          <w:rFonts w:ascii="Verdana" w:hAnsi="Verdana"/>
          <w:sz w:val="16"/>
          <w:szCs w:val="16"/>
        </w:rPr>
        <w:t xml:space="preserve"> troubleshot and configured</w:t>
      </w:r>
      <w:r w:rsidRPr="007714FA">
        <w:rPr>
          <w:rFonts w:ascii="Verdana" w:hAnsi="Verdana"/>
          <w:sz w:val="16"/>
          <w:szCs w:val="16"/>
        </w:rPr>
        <w:t>.</w:t>
      </w:r>
    </w:p>
    <w:p w14:paraId="53B13221" w14:textId="6734BB14" w:rsidR="005218D4" w:rsidRPr="007714FA" w:rsidRDefault="005218D4" w:rsidP="005218D4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16"/>
          <w:szCs w:val="16"/>
        </w:rPr>
      </w:pPr>
      <w:r w:rsidRPr="007714FA">
        <w:rPr>
          <w:rFonts w:ascii="Verdana" w:hAnsi="Verdana"/>
          <w:sz w:val="16"/>
          <w:szCs w:val="16"/>
        </w:rPr>
        <w:t>Set up small offices Network, Desktop, and provide</w:t>
      </w:r>
      <w:r w:rsidR="007714FA">
        <w:rPr>
          <w:rFonts w:ascii="Verdana" w:hAnsi="Verdana"/>
          <w:sz w:val="16"/>
          <w:szCs w:val="16"/>
        </w:rPr>
        <w:t>d</w:t>
      </w:r>
      <w:r w:rsidRPr="007714FA">
        <w:rPr>
          <w:rFonts w:ascii="Verdana" w:hAnsi="Verdana"/>
          <w:sz w:val="16"/>
          <w:szCs w:val="16"/>
        </w:rPr>
        <w:t xml:space="preserve"> management services.</w:t>
      </w:r>
    </w:p>
    <w:p w14:paraId="36533E1B" w14:textId="1DC39B9C" w:rsidR="007714FA" w:rsidRPr="009C29A5" w:rsidRDefault="007714FA" w:rsidP="007714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717"/>
          <w:sz w:val="16"/>
          <w:szCs w:val="16"/>
        </w:rPr>
      </w:pPr>
      <w:r w:rsidRPr="009C29A5">
        <w:rPr>
          <w:rFonts w:ascii="Verdana" w:eastAsia="Times New Roman" w:hAnsi="Verdana" w:cs="Arial"/>
          <w:color w:val="181717"/>
          <w:sz w:val="16"/>
          <w:szCs w:val="16"/>
        </w:rPr>
        <w:t>Support</w:t>
      </w:r>
      <w:r>
        <w:rPr>
          <w:rFonts w:ascii="Verdana" w:eastAsia="Times New Roman" w:hAnsi="Verdana" w:cs="Arial"/>
          <w:color w:val="181717"/>
          <w:sz w:val="16"/>
          <w:szCs w:val="16"/>
        </w:rPr>
        <w:t>ed and troubleshot</w:t>
      </w:r>
      <w:r w:rsidRPr="009C29A5">
        <w:rPr>
          <w:rFonts w:ascii="Verdana" w:eastAsia="Times New Roman" w:hAnsi="Verdana" w:cs="Arial"/>
          <w:color w:val="181717"/>
          <w:sz w:val="16"/>
          <w:szCs w:val="16"/>
        </w:rPr>
        <w:t xml:space="preserve"> servers, computers, wireless, switches, printers, copiers, mobile devices, etc.</w:t>
      </w:r>
    </w:p>
    <w:p w14:paraId="32826368" w14:textId="77777777" w:rsidR="007714FA" w:rsidRPr="007714FA" w:rsidRDefault="007714FA" w:rsidP="007714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717"/>
          <w:sz w:val="16"/>
          <w:szCs w:val="16"/>
        </w:rPr>
      </w:pPr>
      <w:r w:rsidRPr="009C29A5">
        <w:rPr>
          <w:rFonts w:ascii="Verdana" w:eastAsia="Times New Roman" w:hAnsi="Verdana" w:cs="Arial"/>
          <w:color w:val="181717"/>
          <w:sz w:val="16"/>
          <w:szCs w:val="16"/>
        </w:rPr>
        <w:t>Active Directory, GPO, Outlook, Backups.</w:t>
      </w:r>
    </w:p>
    <w:p w14:paraId="4F2C5F34" w14:textId="77462161" w:rsidR="007714FA" w:rsidRPr="007714FA" w:rsidRDefault="007714FA" w:rsidP="007714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717"/>
          <w:sz w:val="16"/>
          <w:szCs w:val="16"/>
        </w:rPr>
      </w:pPr>
      <w:r>
        <w:rPr>
          <w:rFonts w:ascii="Verdana" w:eastAsia="Times New Roman" w:hAnsi="Verdana" w:cs="Arial"/>
          <w:color w:val="181717"/>
          <w:sz w:val="16"/>
          <w:szCs w:val="16"/>
        </w:rPr>
        <w:t>Cable installed, CCTV cameras installed</w:t>
      </w:r>
      <w:r w:rsidRPr="009C29A5">
        <w:rPr>
          <w:rFonts w:ascii="Verdana" w:eastAsia="Times New Roman" w:hAnsi="Verdana" w:cs="Arial"/>
          <w:color w:val="181717"/>
          <w:sz w:val="16"/>
          <w:szCs w:val="16"/>
        </w:rPr>
        <w:t>, DVR co</w:t>
      </w:r>
      <w:r>
        <w:rPr>
          <w:rFonts w:ascii="Verdana" w:eastAsia="Times New Roman" w:hAnsi="Verdana" w:cs="Arial"/>
          <w:color w:val="181717"/>
          <w:sz w:val="16"/>
          <w:szCs w:val="16"/>
        </w:rPr>
        <w:t>nfigured</w:t>
      </w:r>
      <w:r w:rsidRPr="007714FA">
        <w:rPr>
          <w:rFonts w:ascii="Verdana" w:eastAsia="Times New Roman" w:hAnsi="Verdana" w:cs="Arial"/>
          <w:color w:val="181717"/>
          <w:sz w:val="16"/>
          <w:szCs w:val="16"/>
        </w:rPr>
        <w:t>, access and support</w:t>
      </w:r>
    </w:p>
    <w:p w14:paraId="744D203C" w14:textId="587B8577" w:rsidR="007714FA" w:rsidRPr="007714FA" w:rsidRDefault="007714FA" w:rsidP="007714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717"/>
          <w:sz w:val="16"/>
          <w:szCs w:val="16"/>
        </w:rPr>
      </w:pPr>
      <w:r w:rsidRPr="009C29A5">
        <w:rPr>
          <w:rFonts w:ascii="Verdana" w:eastAsia="Times New Roman" w:hAnsi="Verdana" w:cs="Arial"/>
          <w:color w:val="181717"/>
          <w:sz w:val="16"/>
          <w:szCs w:val="16"/>
        </w:rPr>
        <w:t>Utilize</w:t>
      </w:r>
      <w:r>
        <w:rPr>
          <w:rFonts w:ascii="Verdana" w:eastAsia="Times New Roman" w:hAnsi="Verdana" w:cs="Arial"/>
          <w:color w:val="181717"/>
          <w:sz w:val="16"/>
          <w:szCs w:val="16"/>
        </w:rPr>
        <w:t>d</w:t>
      </w:r>
      <w:r w:rsidRPr="009C29A5">
        <w:rPr>
          <w:rFonts w:ascii="Verdana" w:eastAsia="Times New Roman" w:hAnsi="Verdana" w:cs="Arial"/>
          <w:color w:val="181717"/>
          <w:sz w:val="16"/>
          <w:szCs w:val="16"/>
        </w:rPr>
        <w:t xml:space="preserve"> complex software to connect to various network devices for manual CCTV downloads</w:t>
      </w:r>
    </w:p>
    <w:p w14:paraId="25666CE8" w14:textId="255169DD" w:rsidR="005218D4" w:rsidRDefault="007714FA" w:rsidP="007714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717"/>
          <w:sz w:val="16"/>
          <w:szCs w:val="16"/>
        </w:rPr>
      </w:pPr>
      <w:r>
        <w:rPr>
          <w:rFonts w:ascii="Verdana" w:eastAsia="Times New Roman" w:hAnsi="Verdana" w:cs="Arial"/>
          <w:color w:val="181717"/>
          <w:sz w:val="16"/>
          <w:szCs w:val="16"/>
        </w:rPr>
        <w:t>Installed, troubleshot</w:t>
      </w:r>
      <w:r w:rsidRPr="007714FA">
        <w:rPr>
          <w:rFonts w:ascii="Verdana" w:eastAsia="Times New Roman" w:hAnsi="Verdana" w:cs="Arial"/>
          <w:color w:val="181717"/>
          <w:sz w:val="16"/>
          <w:szCs w:val="16"/>
        </w:rPr>
        <w:t xml:space="preserve"> and upgrade</w:t>
      </w:r>
      <w:r>
        <w:rPr>
          <w:rFonts w:ascii="Verdana" w:eastAsia="Times New Roman" w:hAnsi="Verdana" w:cs="Arial"/>
          <w:color w:val="181717"/>
          <w:sz w:val="16"/>
          <w:szCs w:val="16"/>
        </w:rPr>
        <w:t>d</w:t>
      </w:r>
      <w:r w:rsidRPr="007714FA">
        <w:rPr>
          <w:rFonts w:ascii="Verdana" w:eastAsia="Times New Roman" w:hAnsi="Verdana" w:cs="Arial"/>
          <w:color w:val="181717"/>
          <w:sz w:val="16"/>
          <w:szCs w:val="16"/>
        </w:rPr>
        <w:t xml:space="preserve"> Point of Sales devices. </w:t>
      </w:r>
    </w:p>
    <w:p w14:paraId="3F571675" w14:textId="77777777" w:rsidR="00194A7F" w:rsidRPr="007714FA" w:rsidRDefault="00194A7F" w:rsidP="00194A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717"/>
          <w:sz w:val="16"/>
          <w:szCs w:val="16"/>
        </w:rPr>
      </w:pPr>
    </w:p>
    <w:p w14:paraId="2241F7BF" w14:textId="77194FE3" w:rsidR="005218D4" w:rsidRDefault="005218D4" w:rsidP="0094518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FB4650B" w14:textId="7D63DF47" w:rsidR="0094518F" w:rsidRPr="00715F28" w:rsidRDefault="0094518F" w:rsidP="0094518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15F28">
        <w:rPr>
          <w:rFonts w:ascii="Verdana" w:hAnsi="Verdana"/>
          <w:b/>
          <w:sz w:val="18"/>
          <w:szCs w:val="18"/>
        </w:rPr>
        <w:t>Technician (Part</w:t>
      </w:r>
      <w:r>
        <w:rPr>
          <w:rFonts w:ascii="Verdana" w:hAnsi="Verdana"/>
          <w:b/>
          <w:sz w:val="18"/>
          <w:szCs w:val="18"/>
        </w:rPr>
        <w:t>-</w:t>
      </w:r>
      <w:proofErr w:type="gramStart"/>
      <w:r>
        <w:rPr>
          <w:rFonts w:ascii="Verdana" w:hAnsi="Verdana"/>
          <w:b/>
          <w:sz w:val="18"/>
          <w:szCs w:val="18"/>
        </w:rPr>
        <w:t xml:space="preserve">Time)  </w:t>
      </w:r>
      <w:r w:rsidRPr="00715F28"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715F28">
        <w:rPr>
          <w:rFonts w:ascii="Verdana" w:hAnsi="Verdana"/>
          <w:b/>
          <w:sz w:val="18"/>
          <w:szCs w:val="18"/>
        </w:rPr>
        <w:t xml:space="preserve">                </w:t>
      </w:r>
      <w:r w:rsidR="00257502">
        <w:rPr>
          <w:rFonts w:ascii="Verdana" w:hAnsi="Verdana"/>
          <w:b/>
          <w:sz w:val="18"/>
          <w:szCs w:val="18"/>
        </w:rPr>
        <w:t xml:space="preserve">                          </w:t>
      </w:r>
      <w:r w:rsidR="005218D4">
        <w:rPr>
          <w:rFonts w:ascii="Verdana" w:hAnsi="Verdana"/>
          <w:b/>
          <w:sz w:val="18"/>
          <w:szCs w:val="18"/>
        </w:rPr>
        <w:t xml:space="preserve">                     </w:t>
      </w:r>
      <w:r w:rsidR="00257502">
        <w:rPr>
          <w:rFonts w:ascii="Verdana" w:hAnsi="Verdana"/>
          <w:b/>
          <w:sz w:val="18"/>
          <w:szCs w:val="18"/>
        </w:rPr>
        <w:t xml:space="preserve"> </w:t>
      </w:r>
      <w:r w:rsidR="005218D4">
        <w:rPr>
          <w:rFonts w:ascii="Verdana" w:hAnsi="Verdana"/>
          <w:b/>
          <w:sz w:val="18"/>
          <w:szCs w:val="18"/>
        </w:rPr>
        <w:t xml:space="preserve">09/16/2015 - </w:t>
      </w:r>
      <w:r w:rsidRPr="00715F2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03/16/2016</w:t>
      </w:r>
    </w:p>
    <w:p w14:paraId="66950AEB" w14:textId="77777777" w:rsidR="0094518F" w:rsidRPr="00715F28" w:rsidRDefault="0094518F" w:rsidP="0094518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15F28">
        <w:rPr>
          <w:rFonts w:ascii="Verdana" w:hAnsi="Verdana"/>
          <w:b/>
          <w:sz w:val="18"/>
          <w:szCs w:val="18"/>
        </w:rPr>
        <w:t>Staples, USA</w:t>
      </w:r>
    </w:p>
    <w:p w14:paraId="7ED0D4D9" w14:textId="77777777" w:rsidR="0094518F" w:rsidRPr="00715F28" w:rsidRDefault="0094518F" w:rsidP="0094518F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715F28">
        <w:rPr>
          <w:rFonts w:ascii="Verdana" w:eastAsia="Times New Roman" w:hAnsi="Verdana" w:cs="Tahoma"/>
          <w:color w:val="000000"/>
          <w:sz w:val="16"/>
          <w:szCs w:val="16"/>
        </w:rPr>
        <w:t xml:space="preserve">Utilizing Remote PC capabilities to perform and fulfilling services in our Retail locations. </w:t>
      </w:r>
    </w:p>
    <w:p w14:paraId="2C829639" w14:textId="77777777" w:rsidR="0094518F" w:rsidRPr="00715F28" w:rsidRDefault="0094518F" w:rsidP="0094518F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715F28">
        <w:rPr>
          <w:rFonts w:ascii="Verdana" w:eastAsia="Times New Roman" w:hAnsi="Verdana" w:cs="Tahoma"/>
          <w:color w:val="000000"/>
          <w:sz w:val="16"/>
          <w:szCs w:val="16"/>
        </w:rPr>
        <w:t xml:space="preserve">Troubleshooting issues to support our techs by controlling the customer machines centrally. </w:t>
      </w:r>
    </w:p>
    <w:p w14:paraId="28C9D942" w14:textId="77777777" w:rsidR="0094518F" w:rsidRPr="00715F28" w:rsidRDefault="0094518F" w:rsidP="0094518F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715F28">
        <w:rPr>
          <w:rFonts w:ascii="Verdana" w:eastAsia="Times New Roman" w:hAnsi="Verdana" w:cs="Tahoma"/>
          <w:color w:val="000000"/>
          <w:sz w:val="16"/>
          <w:szCs w:val="16"/>
        </w:rPr>
        <w:t>Fulfilling planned services using the tools and knowledge.</w:t>
      </w:r>
    </w:p>
    <w:p w14:paraId="62A07691" w14:textId="77777777" w:rsidR="0094518F" w:rsidRPr="00715F28" w:rsidRDefault="0094518F" w:rsidP="0094518F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715F28">
        <w:rPr>
          <w:rFonts w:ascii="Verdana" w:eastAsia="Times New Roman" w:hAnsi="Verdana" w:cs="Tahoma"/>
          <w:color w:val="000000"/>
          <w:sz w:val="16"/>
          <w:szCs w:val="16"/>
        </w:rPr>
        <w:t xml:space="preserve">Performing Diagnostics, Virus Removals, PC Set Up’s, and Data Services remotely for our Retail locations. </w:t>
      </w:r>
    </w:p>
    <w:p w14:paraId="40F17E5B" w14:textId="77777777" w:rsidR="0094518F" w:rsidRPr="00715F28" w:rsidRDefault="0094518F" w:rsidP="0094518F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715F28">
        <w:rPr>
          <w:rFonts w:ascii="Verdana" w:eastAsia="Times New Roman" w:hAnsi="Verdana" w:cs="Tahoma"/>
          <w:color w:val="000000"/>
          <w:sz w:val="16"/>
          <w:szCs w:val="16"/>
        </w:rPr>
        <w:t xml:space="preserve">Providing technical support to our associates using many different communication vehicles such as phone, email, chat, and help desk tickets. </w:t>
      </w:r>
    </w:p>
    <w:p w14:paraId="0B892F32" w14:textId="36FF2CFA" w:rsidR="0094518F" w:rsidRDefault="0094518F" w:rsidP="0094518F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715F28">
        <w:rPr>
          <w:rFonts w:ascii="Verdana" w:eastAsia="Times New Roman" w:hAnsi="Verdana" w:cs="Tahoma"/>
          <w:color w:val="000000"/>
          <w:sz w:val="16"/>
          <w:szCs w:val="16"/>
        </w:rPr>
        <w:t>Maintaining accurate and complete notes for all service performed.</w:t>
      </w:r>
    </w:p>
    <w:p w14:paraId="25D6A831" w14:textId="77777777" w:rsidR="007714FA" w:rsidRDefault="007714FA" w:rsidP="0094518F">
      <w:pPr>
        <w:pStyle w:val="Standard"/>
        <w:tabs>
          <w:tab w:val="left" w:pos="821"/>
        </w:tabs>
        <w:ind w:right="296"/>
        <w:rPr>
          <w:rFonts w:ascii="Verdana" w:hAnsi="Verdana" w:cs="Arial"/>
          <w:b/>
          <w:i/>
          <w:color w:val="auto"/>
          <w:sz w:val="18"/>
          <w:szCs w:val="18"/>
        </w:rPr>
      </w:pPr>
    </w:p>
    <w:p w14:paraId="58411837" w14:textId="77777777" w:rsidR="0094518F" w:rsidRPr="009E4BB8" w:rsidRDefault="0094518F" w:rsidP="0094518F">
      <w:pPr>
        <w:pStyle w:val="Standard"/>
        <w:tabs>
          <w:tab w:val="left" w:pos="821"/>
        </w:tabs>
        <w:ind w:right="296"/>
        <w:rPr>
          <w:rFonts w:ascii="Verdana" w:hAnsi="Verdana" w:cs="Arial"/>
          <w:b/>
          <w:i/>
          <w:sz w:val="18"/>
          <w:szCs w:val="18"/>
          <w:u w:val="single"/>
        </w:rPr>
      </w:pPr>
      <w:r w:rsidRPr="009E4BB8">
        <w:rPr>
          <w:rFonts w:ascii="Verdana" w:hAnsi="Verdana" w:cs="Arial"/>
          <w:b/>
          <w:i/>
          <w:color w:val="auto"/>
          <w:sz w:val="18"/>
          <w:szCs w:val="18"/>
          <w:u w:val="single"/>
        </w:rPr>
        <w:t xml:space="preserve">EXPERIENCE: </w:t>
      </w:r>
      <w:r w:rsidRPr="009E4BB8">
        <w:rPr>
          <w:rFonts w:ascii="Verdana" w:hAnsi="Verdana" w:cs="Arial"/>
          <w:b/>
          <w:i/>
          <w:sz w:val="18"/>
          <w:szCs w:val="18"/>
          <w:u w:val="single"/>
        </w:rPr>
        <w:t xml:space="preserve">Intern Hennepin County, MN         </w:t>
      </w:r>
      <w:proofErr w:type="gramStart"/>
      <w:r w:rsidRPr="009E4BB8">
        <w:rPr>
          <w:rFonts w:ascii="Verdana" w:hAnsi="Verdana" w:cs="Arial"/>
          <w:b/>
          <w:i/>
          <w:sz w:val="18"/>
          <w:szCs w:val="18"/>
          <w:u w:val="single"/>
        </w:rPr>
        <w:t xml:space="preserve">   (</w:t>
      </w:r>
      <w:proofErr w:type="gramEnd"/>
      <w:r w:rsidRPr="009E4BB8">
        <w:rPr>
          <w:rFonts w:ascii="Verdana" w:hAnsi="Verdana" w:cs="Arial"/>
          <w:b/>
          <w:i/>
          <w:sz w:val="18"/>
          <w:szCs w:val="18"/>
          <w:u w:val="single"/>
        </w:rPr>
        <w:t>March 16, 2015 – December 17, 2015)</w:t>
      </w:r>
    </w:p>
    <w:p w14:paraId="544AD4C4" w14:textId="77777777" w:rsidR="0094518F" w:rsidRPr="00715F28" w:rsidRDefault="0094518F" w:rsidP="0094518F">
      <w:pPr>
        <w:pStyle w:val="ListParagraph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</w:p>
    <w:p w14:paraId="55D1346D" w14:textId="77777777" w:rsidR="0094518F" w:rsidRDefault="0094518F" w:rsidP="0094518F">
      <w:pPr>
        <w:autoSpaceDE w:val="0"/>
        <w:autoSpaceDN w:val="0"/>
        <w:spacing w:after="0" w:line="240" w:lineRule="auto"/>
        <w:ind w:left="14"/>
        <w:rPr>
          <w:rFonts w:ascii="Verdana" w:hAnsi="Verdana" w:cs="Arial"/>
          <w:b/>
          <w:sz w:val="18"/>
          <w:szCs w:val="18"/>
        </w:rPr>
      </w:pPr>
      <w:r w:rsidRPr="005539CD">
        <w:rPr>
          <w:rFonts w:ascii="Verdana" w:hAnsi="Verdana" w:cs="Arial"/>
          <w:b/>
          <w:sz w:val="18"/>
          <w:szCs w:val="18"/>
        </w:rPr>
        <w:t>I.T Change Coordinator</w:t>
      </w: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 06/2015 – 12/2015</w:t>
      </w:r>
    </w:p>
    <w:p w14:paraId="55D50F8A" w14:textId="77777777" w:rsidR="0094518F" w:rsidRPr="005539CD" w:rsidRDefault="0094518F" w:rsidP="0094518F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8"/>
          <w:szCs w:val="18"/>
        </w:rPr>
        <w:t>Prepare Change Advisory Board (CAB) Agenda with Forward Schedule of Change (FSC),</w:t>
      </w:r>
    </w:p>
    <w:p w14:paraId="69C20815" w14:textId="77777777" w:rsidR="0094518F" w:rsidRPr="005539CD" w:rsidRDefault="0094518F" w:rsidP="0094518F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Actively</w:t>
      </w:r>
      <w:r w:rsidRPr="005539CD">
        <w:rPr>
          <w:rFonts w:ascii="Verdana" w:hAnsi="Verdana" w:cs="Arial"/>
          <w:sz w:val="18"/>
          <w:szCs w:val="18"/>
        </w:rPr>
        <w:t xml:space="preserve"> </w:t>
      </w:r>
      <w:r w:rsidRPr="005539CD">
        <w:rPr>
          <w:rFonts w:ascii="Verdana" w:hAnsi="Verdana" w:cs="Arial"/>
          <w:sz w:val="16"/>
          <w:szCs w:val="16"/>
        </w:rPr>
        <w:t xml:space="preserve">participant with critical thinking to authorize and approve changes. </w:t>
      </w:r>
    </w:p>
    <w:p w14:paraId="53BCFD7F" w14:textId="77777777" w:rsidR="0094518F" w:rsidRPr="005539CD" w:rsidRDefault="0094518F" w:rsidP="0094518F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Actively respond to Expedited and Emergency change requests.</w:t>
      </w:r>
    </w:p>
    <w:p w14:paraId="1455D23F" w14:textId="77777777" w:rsidR="0094518F" w:rsidRPr="005539CD" w:rsidRDefault="0094518F" w:rsidP="0094518F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Create and modify process improvements of multiple work instruction documents.</w:t>
      </w:r>
    </w:p>
    <w:p w14:paraId="3B6F7DF3" w14:textId="77777777" w:rsidR="0094518F" w:rsidRPr="005539CD" w:rsidRDefault="0094518F" w:rsidP="0094518F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Review, approve, quality assess and deny requests for change (RFC) tickets.</w:t>
      </w:r>
    </w:p>
    <w:p w14:paraId="3F3F9C8F" w14:textId="77777777" w:rsidR="0094518F" w:rsidRPr="005539CD" w:rsidRDefault="0094518F" w:rsidP="0094518F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Manage change approvals for vendor maintenance using automated email ServiceNow approval.</w:t>
      </w:r>
    </w:p>
    <w:p w14:paraId="0665E628" w14:textId="77777777" w:rsidR="0094518F" w:rsidRPr="005539CD" w:rsidRDefault="0094518F" w:rsidP="0094518F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Respond to user requests to reschedule and cancel changes.</w:t>
      </w:r>
    </w:p>
    <w:p w14:paraId="0E3B3598" w14:textId="77777777" w:rsidR="0094518F" w:rsidRPr="005539CD" w:rsidRDefault="0094518F" w:rsidP="0094518F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Manage new user requests to the IT change tool.</w:t>
      </w:r>
    </w:p>
    <w:p w14:paraId="1083D061" w14:textId="77777777" w:rsidR="0094518F" w:rsidRPr="005539CD" w:rsidRDefault="0094518F" w:rsidP="0094518F">
      <w:p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</w:p>
    <w:p w14:paraId="2BDDC9A5" w14:textId="77777777" w:rsidR="0094518F" w:rsidRDefault="0094518F" w:rsidP="0094518F">
      <w:pPr>
        <w:autoSpaceDE w:val="0"/>
        <w:autoSpaceDN w:val="0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5539CD">
        <w:rPr>
          <w:rFonts w:ascii="Verdana" w:hAnsi="Verdana" w:cs="Arial"/>
          <w:b/>
          <w:sz w:val="18"/>
          <w:szCs w:val="18"/>
        </w:rPr>
        <w:t xml:space="preserve">System Coordinator, Time Management System </w:t>
      </w:r>
      <w:r>
        <w:rPr>
          <w:rFonts w:ascii="Verdana" w:hAnsi="Verdana" w:cs="Arial"/>
          <w:b/>
          <w:sz w:val="18"/>
          <w:szCs w:val="18"/>
        </w:rPr>
        <w:t xml:space="preserve">                                        04/2015 – 11/2015                   </w:t>
      </w:r>
    </w:p>
    <w:p w14:paraId="768D7F74" w14:textId="77777777" w:rsidR="0094518F" w:rsidRPr="005539CD" w:rsidRDefault="0094518F" w:rsidP="0094518F">
      <w:pPr>
        <w:autoSpaceDE w:val="0"/>
        <w:autoSpaceDN w:val="0"/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</w:t>
      </w:r>
      <w:r w:rsidRPr="005539CD">
        <w:rPr>
          <w:rFonts w:ascii="Verdana" w:hAnsi="Verdana" w:cs="Arial"/>
          <w:b/>
          <w:sz w:val="18"/>
          <w:szCs w:val="18"/>
        </w:rPr>
        <w:t xml:space="preserve">(TMS) and </w:t>
      </w:r>
      <w:proofErr w:type="spellStart"/>
      <w:r w:rsidRPr="005539CD">
        <w:rPr>
          <w:rFonts w:ascii="Verdana" w:hAnsi="Verdana" w:cs="Arial"/>
          <w:b/>
          <w:sz w:val="18"/>
          <w:szCs w:val="18"/>
        </w:rPr>
        <w:t>Derigo</w:t>
      </w:r>
      <w:proofErr w:type="spellEnd"/>
      <w:r w:rsidRPr="005539CD">
        <w:rPr>
          <w:rFonts w:ascii="Verdana" w:hAnsi="Verdana" w:cs="Arial"/>
          <w:b/>
          <w:sz w:val="18"/>
          <w:szCs w:val="18"/>
        </w:rPr>
        <w:t xml:space="preserve"> System</w:t>
      </w:r>
      <w:r>
        <w:rPr>
          <w:rFonts w:ascii="Verdana" w:hAnsi="Verdana" w:cs="Arial"/>
          <w:b/>
          <w:sz w:val="18"/>
          <w:szCs w:val="18"/>
        </w:rPr>
        <w:t xml:space="preserve">  </w:t>
      </w:r>
    </w:p>
    <w:p w14:paraId="2D5F6E0B" w14:textId="77777777" w:rsidR="0094518F" w:rsidRPr="005539CD" w:rsidRDefault="0094518F" w:rsidP="0094518F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Processed IT time report through SQL</w:t>
      </w:r>
      <w:r>
        <w:rPr>
          <w:rFonts w:ascii="Verdana" w:hAnsi="Verdana" w:cs="Arial"/>
          <w:sz w:val="16"/>
          <w:szCs w:val="16"/>
        </w:rPr>
        <w:t xml:space="preserve"> Server Report Services for </w:t>
      </w:r>
      <w:r w:rsidRPr="005539CD">
        <w:rPr>
          <w:rFonts w:ascii="Verdana" w:hAnsi="Verdana" w:cs="Arial"/>
          <w:sz w:val="16"/>
          <w:szCs w:val="16"/>
        </w:rPr>
        <w:t>department management.</w:t>
      </w:r>
    </w:p>
    <w:p w14:paraId="410D5ADC" w14:textId="77777777" w:rsidR="0094518F" w:rsidRPr="005539CD" w:rsidRDefault="0094518F" w:rsidP="0094518F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Maintained and managed data in the time tracking systems for reporting to stakeholders</w:t>
      </w:r>
    </w:p>
    <w:p w14:paraId="386392F9" w14:textId="77777777" w:rsidR="0094518F" w:rsidRDefault="0094518F" w:rsidP="0094518F">
      <w:pPr>
        <w:autoSpaceDE w:val="0"/>
        <w:autoSpaceDN w:val="0"/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14:paraId="5F0A2742" w14:textId="77777777" w:rsidR="0094518F" w:rsidRPr="005539CD" w:rsidRDefault="0094518F" w:rsidP="0094518F">
      <w:pPr>
        <w:autoSpaceDE w:val="0"/>
        <w:autoSpaceDN w:val="0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5539CD">
        <w:rPr>
          <w:rFonts w:ascii="Verdana" w:hAnsi="Verdana" w:cs="Arial"/>
          <w:b/>
          <w:sz w:val="18"/>
          <w:szCs w:val="18"/>
        </w:rPr>
        <w:t>I.T. Security Coordinator</w:t>
      </w:r>
      <w:r w:rsidRPr="005539CD">
        <w:rPr>
          <w:rFonts w:ascii="Verdana" w:hAnsi="Verdana" w:cs="Arial"/>
          <w:sz w:val="18"/>
          <w:szCs w:val="18"/>
        </w:rPr>
        <w:t xml:space="preserve">, </w:t>
      </w:r>
      <w:r w:rsidRPr="005539CD">
        <w:rPr>
          <w:rFonts w:ascii="Verdana" w:hAnsi="Verdana" w:cs="Arial"/>
          <w:b/>
          <w:sz w:val="18"/>
          <w:szCs w:val="18"/>
        </w:rPr>
        <w:t xml:space="preserve">MHP Provider Insite Security Application  </w:t>
      </w:r>
      <w:r>
        <w:rPr>
          <w:rFonts w:ascii="Verdana" w:hAnsi="Verdana" w:cs="Arial"/>
          <w:b/>
          <w:sz w:val="18"/>
          <w:szCs w:val="18"/>
        </w:rPr>
        <w:t xml:space="preserve">     </w:t>
      </w:r>
      <w:r w:rsidRPr="005539CD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03/2015 – 05/2015</w:t>
      </w:r>
    </w:p>
    <w:p w14:paraId="2390EFC9" w14:textId="77777777" w:rsidR="0094518F" w:rsidRPr="005539CD" w:rsidRDefault="0094518F" w:rsidP="0094518F">
      <w:pPr>
        <w:numPr>
          <w:ilvl w:val="0"/>
          <w:numId w:val="6"/>
        </w:numPr>
        <w:autoSpaceDE w:val="0"/>
        <w:autoSpaceDN w:val="0"/>
        <w:spacing w:after="160" w:line="240" w:lineRule="atLeast"/>
        <w:ind w:left="810"/>
        <w:contextualSpacing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Processed incoming requests for new user registrations and supported access issues.</w:t>
      </w:r>
    </w:p>
    <w:p w14:paraId="0A4BBF93" w14:textId="77777777" w:rsidR="0094518F" w:rsidRPr="005539CD" w:rsidRDefault="0094518F" w:rsidP="0094518F">
      <w:pPr>
        <w:numPr>
          <w:ilvl w:val="0"/>
          <w:numId w:val="6"/>
        </w:numPr>
        <w:autoSpaceDE w:val="0"/>
        <w:autoSpaceDN w:val="0"/>
        <w:spacing w:after="160" w:line="240" w:lineRule="atLeast"/>
        <w:ind w:left="810"/>
        <w:contextualSpacing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 xml:space="preserve">Coordinated with Identity and Access Management team to request new user IDs and access changes based on established process and criteria. </w:t>
      </w:r>
      <w:r w:rsidRPr="005539CD">
        <w:rPr>
          <w:rFonts w:ascii="Verdana" w:hAnsi="Verdana" w:cs="Arial"/>
          <w:i/>
          <w:sz w:val="16"/>
          <w:szCs w:val="16"/>
        </w:rPr>
        <w:t xml:space="preserve">Sounds like the same thing as the bullet point above it. </w:t>
      </w:r>
    </w:p>
    <w:p w14:paraId="17011DCE" w14:textId="77777777" w:rsidR="0094518F" w:rsidRPr="005539CD" w:rsidRDefault="0094518F" w:rsidP="0094518F">
      <w:pPr>
        <w:numPr>
          <w:ilvl w:val="0"/>
          <w:numId w:val="6"/>
        </w:numPr>
        <w:autoSpaceDE w:val="0"/>
        <w:autoSpaceDN w:val="0"/>
        <w:spacing w:after="160" w:line="240" w:lineRule="atLeast"/>
        <w:ind w:left="810"/>
        <w:contextualSpacing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U</w:t>
      </w:r>
      <w:r>
        <w:rPr>
          <w:rFonts w:ascii="Verdana" w:hAnsi="Verdana" w:cs="Arial"/>
          <w:sz w:val="16"/>
          <w:szCs w:val="16"/>
        </w:rPr>
        <w:t>sed Microsoft tools</w:t>
      </w:r>
      <w:r w:rsidRPr="005539CD">
        <w:rPr>
          <w:rFonts w:ascii="Verdana" w:hAnsi="Verdana" w:cs="Arial"/>
          <w:sz w:val="16"/>
          <w:szCs w:val="16"/>
        </w:rPr>
        <w:t xml:space="preserve"> in Active Directory Domain Services to manage users and passwords.</w:t>
      </w:r>
    </w:p>
    <w:p w14:paraId="20E1328B" w14:textId="77777777" w:rsidR="0094518F" w:rsidRPr="005539CD" w:rsidRDefault="0094518F" w:rsidP="0094518F">
      <w:pPr>
        <w:numPr>
          <w:ilvl w:val="0"/>
          <w:numId w:val="6"/>
        </w:numPr>
        <w:autoSpaceDE w:val="0"/>
        <w:autoSpaceDN w:val="0"/>
        <w:spacing w:after="160" w:line="240" w:lineRule="atLeast"/>
        <w:ind w:left="810"/>
        <w:contextualSpacing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 xml:space="preserve"> Worked with distributed data sources hosted in UNIX and OpenVMS2011 to lookup client/vendor information to validate contract status and establish eligibility criteria for granting or denying access.</w:t>
      </w:r>
    </w:p>
    <w:p w14:paraId="7A5CB5A4" w14:textId="77777777" w:rsidR="0094518F" w:rsidRPr="005539CD" w:rsidRDefault="0094518F" w:rsidP="0094518F">
      <w:pPr>
        <w:numPr>
          <w:ilvl w:val="0"/>
          <w:numId w:val="6"/>
        </w:numPr>
        <w:autoSpaceDE w:val="0"/>
        <w:autoSpaceDN w:val="0"/>
        <w:spacing w:after="160" w:line="240" w:lineRule="atLeast"/>
        <w:ind w:left="810"/>
        <w:contextualSpacing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Performed application administration to manage the User Profiles.  </w:t>
      </w:r>
    </w:p>
    <w:p w14:paraId="51B148CB" w14:textId="77777777" w:rsidR="0094518F" w:rsidRPr="005539CD" w:rsidRDefault="0094518F" w:rsidP="0094518F">
      <w:pPr>
        <w:numPr>
          <w:ilvl w:val="0"/>
          <w:numId w:val="6"/>
        </w:numPr>
        <w:autoSpaceDE w:val="0"/>
        <w:autoSpaceDN w:val="0"/>
        <w:spacing w:after="160" w:line="240" w:lineRule="atLeast"/>
        <w:ind w:left="810"/>
        <w:contextualSpacing/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Managed and maintained external vendor user audit records.</w:t>
      </w:r>
    </w:p>
    <w:p w14:paraId="19426319" w14:textId="77777777" w:rsidR="0094518F" w:rsidRPr="00D0022A" w:rsidRDefault="0094518F" w:rsidP="0094518F">
      <w:pPr>
        <w:numPr>
          <w:ilvl w:val="0"/>
          <w:numId w:val="6"/>
        </w:numPr>
        <w:autoSpaceDE w:val="0"/>
        <w:autoSpaceDN w:val="0"/>
        <w:spacing w:after="160" w:line="240" w:lineRule="atLeast"/>
        <w:ind w:left="810"/>
        <w:contextualSpacing/>
        <w:rPr>
          <w:rFonts w:ascii="Verdana" w:hAnsi="Verdana" w:cs="Arial"/>
          <w:strike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Provided customer service to the external and the internal users of this.</w:t>
      </w:r>
    </w:p>
    <w:p w14:paraId="22E07746" w14:textId="77777777" w:rsidR="0094518F" w:rsidRPr="005539CD" w:rsidRDefault="0094518F" w:rsidP="0094518F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84C6CF5" w14:textId="77777777" w:rsidR="0094518F" w:rsidRPr="00A30358" w:rsidRDefault="0094518F" w:rsidP="0094518F">
      <w:pPr>
        <w:autoSpaceDE w:val="0"/>
        <w:autoSpaceDN w:val="0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A30358">
        <w:rPr>
          <w:rFonts w:ascii="Verdana" w:hAnsi="Verdana" w:cs="Arial"/>
          <w:b/>
          <w:sz w:val="18"/>
          <w:szCs w:val="18"/>
        </w:rPr>
        <w:t xml:space="preserve">Computer Lab </w:t>
      </w:r>
      <w:proofErr w:type="gramStart"/>
      <w:r w:rsidRPr="00A30358">
        <w:rPr>
          <w:rFonts w:ascii="Verdana" w:hAnsi="Verdana" w:cs="Arial"/>
          <w:b/>
          <w:sz w:val="18"/>
          <w:szCs w:val="18"/>
        </w:rPr>
        <w:t xml:space="preserve">Technician,   </w:t>
      </w:r>
      <w:proofErr w:type="gramEnd"/>
      <w:r w:rsidRPr="00A30358">
        <w:rPr>
          <w:rFonts w:ascii="Verdana" w:hAnsi="Verdana" w:cs="Arial"/>
          <w:b/>
          <w:sz w:val="18"/>
          <w:szCs w:val="18"/>
        </w:rPr>
        <w:t xml:space="preserve">                </w:t>
      </w:r>
      <w:r>
        <w:rPr>
          <w:rFonts w:ascii="Verdana" w:hAnsi="Verdana" w:cs="Arial"/>
          <w:b/>
          <w:sz w:val="18"/>
          <w:szCs w:val="18"/>
        </w:rPr>
        <w:t xml:space="preserve">   </w:t>
      </w:r>
      <w:r w:rsidRPr="00A30358">
        <w:rPr>
          <w:rFonts w:ascii="Verdana" w:hAnsi="Verdana" w:cs="Arial"/>
          <w:b/>
          <w:sz w:val="18"/>
          <w:szCs w:val="18"/>
        </w:rPr>
        <w:t xml:space="preserve">   Osiris Organization, MN     (Nov 2014 - March 2015)          </w:t>
      </w:r>
    </w:p>
    <w:p w14:paraId="46FCB324" w14:textId="77777777" w:rsidR="0094518F" w:rsidRPr="005539CD" w:rsidRDefault="0094518F" w:rsidP="0094518F">
      <w:pPr>
        <w:pStyle w:val="ListParagraph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Provided support to networked environment for community park computer labs.</w:t>
      </w:r>
    </w:p>
    <w:p w14:paraId="6771587F" w14:textId="77777777" w:rsidR="0094518F" w:rsidRPr="005539CD" w:rsidRDefault="0094518F" w:rsidP="0094518F">
      <w:pPr>
        <w:pStyle w:val="ListParagraph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r w:rsidRPr="005539CD">
        <w:rPr>
          <w:rFonts w:ascii="Verdana" w:eastAsia="Times New Roman" w:hAnsi="Verdana" w:cs="Arial"/>
          <w:sz w:val="16"/>
          <w:szCs w:val="16"/>
        </w:rPr>
        <w:t>Required knowledge of TCP and IP networking concepts.</w:t>
      </w:r>
    </w:p>
    <w:p w14:paraId="025CF9F9" w14:textId="77777777" w:rsidR="0094518F" w:rsidRPr="005539CD" w:rsidRDefault="0094518F" w:rsidP="0094518F">
      <w:pPr>
        <w:pStyle w:val="ListParagraph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r w:rsidRPr="005539CD">
        <w:rPr>
          <w:rFonts w:ascii="Verdana" w:eastAsia="Times New Roman" w:hAnsi="Verdana" w:cs="Arial"/>
          <w:sz w:val="16"/>
          <w:szCs w:val="16"/>
        </w:rPr>
        <w:t>Supported devices on the network such as PC, hardware, software, network printers, LAN.</w:t>
      </w:r>
    </w:p>
    <w:p w14:paraId="43EE8645" w14:textId="77777777" w:rsidR="0094518F" w:rsidRPr="00262D04" w:rsidRDefault="0094518F" w:rsidP="0094518F">
      <w:pPr>
        <w:pStyle w:val="ListParagraph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This might read as an accomplishment to some, or not worth mentioning to others. Just avoid that.</w:t>
      </w:r>
    </w:p>
    <w:p w14:paraId="30A1E37B" w14:textId="77777777" w:rsidR="0094518F" w:rsidRPr="00A30358" w:rsidRDefault="0094518F" w:rsidP="0094518F">
      <w:pPr>
        <w:autoSpaceDE w:val="0"/>
        <w:autoSpaceDN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A30358">
        <w:rPr>
          <w:rFonts w:ascii="Verdana" w:hAnsi="Verdana" w:cs="Arial"/>
          <w:b/>
          <w:sz w:val="18"/>
          <w:szCs w:val="18"/>
        </w:rPr>
        <w:t xml:space="preserve">LAB Assistant/PC Technician, </w:t>
      </w:r>
      <w:proofErr w:type="spellStart"/>
      <w:r w:rsidRPr="00A30358">
        <w:rPr>
          <w:rFonts w:ascii="Verdana" w:hAnsi="Verdana" w:cs="Arial"/>
          <w:b/>
          <w:sz w:val="18"/>
          <w:szCs w:val="18"/>
        </w:rPr>
        <w:t>Mpls</w:t>
      </w:r>
      <w:proofErr w:type="spellEnd"/>
      <w:r w:rsidRPr="00A30358">
        <w:rPr>
          <w:rFonts w:ascii="Verdana" w:hAnsi="Verdana" w:cs="Arial"/>
          <w:b/>
          <w:sz w:val="18"/>
          <w:szCs w:val="18"/>
        </w:rPr>
        <w:t xml:space="preserve">. Comm. and Tech. </w:t>
      </w:r>
      <w:r>
        <w:rPr>
          <w:rFonts w:ascii="Verdana" w:hAnsi="Verdana" w:cs="Arial"/>
          <w:b/>
          <w:sz w:val="18"/>
          <w:szCs w:val="18"/>
        </w:rPr>
        <w:t xml:space="preserve">College           </w:t>
      </w:r>
      <w:proofErr w:type="gramStart"/>
      <w:r>
        <w:rPr>
          <w:rFonts w:ascii="Verdana" w:hAnsi="Verdana" w:cs="Arial"/>
          <w:b/>
          <w:sz w:val="18"/>
          <w:szCs w:val="18"/>
        </w:rPr>
        <w:t xml:space="preserve">  </w:t>
      </w:r>
      <w:r w:rsidRPr="00A30358">
        <w:rPr>
          <w:rFonts w:ascii="Verdana" w:hAnsi="Verdana" w:cs="Arial"/>
          <w:b/>
          <w:sz w:val="18"/>
          <w:szCs w:val="18"/>
        </w:rPr>
        <w:t xml:space="preserve"> (</w:t>
      </w:r>
      <w:proofErr w:type="gramEnd"/>
      <w:r w:rsidRPr="00A30358">
        <w:rPr>
          <w:rFonts w:ascii="Verdana" w:hAnsi="Verdana" w:cs="Arial"/>
          <w:b/>
          <w:sz w:val="18"/>
          <w:szCs w:val="18"/>
        </w:rPr>
        <w:t xml:space="preserve">Aug 2013 - Jan 2015)          </w:t>
      </w:r>
    </w:p>
    <w:p w14:paraId="4DA0AB11" w14:textId="77777777" w:rsidR="0094518F" w:rsidRPr="005539CD" w:rsidRDefault="0094518F" w:rsidP="0094518F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539CD">
        <w:rPr>
          <w:rFonts w:ascii="Verdana" w:eastAsia="Times New Roman" w:hAnsi="Verdana" w:cs="Arial"/>
          <w:sz w:val="16"/>
          <w:szCs w:val="16"/>
        </w:rPr>
        <w:t>Assisted end users with application password resets.</w:t>
      </w:r>
    </w:p>
    <w:p w14:paraId="27CF8CA9" w14:textId="77777777" w:rsidR="0094518F" w:rsidRPr="005539CD" w:rsidRDefault="0094518F" w:rsidP="0094518F">
      <w:pPr>
        <w:pStyle w:val="ListParagraph"/>
        <w:numPr>
          <w:ilvl w:val="0"/>
          <w:numId w:val="8"/>
        </w:numPr>
        <w:rPr>
          <w:rStyle w:val="apple-converted-space"/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  <w:shd w:val="clear" w:color="auto" w:fill="FFFFFF"/>
        </w:rPr>
        <w:t>Provided support and analysis for PC</w:t>
      </w:r>
      <w:r w:rsidRPr="005539CD">
        <w:rPr>
          <w:rStyle w:val="apple-converted-space"/>
          <w:rFonts w:ascii="Verdana" w:hAnsi="Verdana" w:cs="Arial"/>
          <w:sz w:val="16"/>
          <w:szCs w:val="16"/>
          <w:shd w:val="clear" w:color="auto" w:fill="FFFFFF"/>
        </w:rPr>
        <w:t> hardware and software issues</w:t>
      </w:r>
    </w:p>
    <w:p w14:paraId="6053EEEF" w14:textId="77777777" w:rsidR="0094518F" w:rsidRPr="005539CD" w:rsidRDefault="0094518F" w:rsidP="0094518F">
      <w:pPr>
        <w:pStyle w:val="ListParagraph"/>
        <w:numPr>
          <w:ilvl w:val="0"/>
          <w:numId w:val="8"/>
        </w:numPr>
        <w:rPr>
          <w:rFonts w:ascii="Verdana" w:hAnsi="Verdana" w:cs="Arial"/>
          <w:sz w:val="16"/>
          <w:szCs w:val="16"/>
        </w:rPr>
      </w:pPr>
      <w:r w:rsidRPr="005539CD">
        <w:rPr>
          <w:rFonts w:ascii="Verdana" w:hAnsi="Verdana" w:cs="Arial"/>
          <w:sz w:val="16"/>
          <w:szCs w:val="16"/>
        </w:rPr>
        <w:t>Configured devices to meet specifications and performed quality checks.</w:t>
      </w:r>
    </w:p>
    <w:p w14:paraId="0F0221DE" w14:textId="77777777" w:rsidR="0094518F" w:rsidRPr="005539CD" w:rsidRDefault="0094518F" w:rsidP="0094518F">
      <w:pPr>
        <w:pStyle w:val="ListParagraph"/>
        <w:numPr>
          <w:ilvl w:val="0"/>
          <w:numId w:val="8"/>
        </w:numPr>
        <w:rPr>
          <w:rFonts w:ascii="Verdana" w:hAnsi="Verdana" w:cs="Arial"/>
          <w:strike/>
          <w:sz w:val="16"/>
          <w:szCs w:val="16"/>
        </w:rPr>
      </w:pPr>
      <w:r w:rsidRPr="005539CD">
        <w:rPr>
          <w:rFonts w:ascii="Verdana" w:eastAsia="Arial Black" w:hAnsi="Verdana" w:cs="Arial"/>
          <w:sz w:val="16"/>
          <w:szCs w:val="16"/>
        </w:rPr>
        <w:t xml:space="preserve">Assisted student use of the MCTC website and provided general. </w:t>
      </w:r>
    </w:p>
    <w:p w14:paraId="5FD9E95C" w14:textId="77777777" w:rsidR="0094518F" w:rsidRPr="00A30358" w:rsidRDefault="0094518F" w:rsidP="0094518F">
      <w:pPr>
        <w:pStyle w:val="Standard"/>
        <w:rPr>
          <w:rFonts w:ascii="Verdana" w:hAnsi="Verdana"/>
          <w:b/>
          <w:sz w:val="18"/>
          <w:szCs w:val="18"/>
        </w:rPr>
      </w:pPr>
      <w:r w:rsidRPr="00A30358">
        <w:rPr>
          <w:rFonts w:ascii="Verdana" w:hAnsi="Verdana"/>
          <w:b/>
          <w:sz w:val="18"/>
          <w:szCs w:val="18"/>
        </w:rPr>
        <w:t xml:space="preserve">Weekends Lockbox Clerk         US Bank, St. Paul, MN            </w:t>
      </w:r>
      <w:r>
        <w:rPr>
          <w:rFonts w:ascii="Verdana" w:hAnsi="Verdana"/>
          <w:b/>
          <w:sz w:val="18"/>
          <w:szCs w:val="18"/>
        </w:rPr>
        <w:t xml:space="preserve">                </w:t>
      </w:r>
      <w:r w:rsidRPr="00A30358">
        <w:rPr>
          <w:rFonts w:ascii="Verdana" w:hAnsi="Verdana"/>
          <w:b/>
          <w:sz w:val="18"/>
          <w:szCs w:val="18"/>
        </w:rPr>
        <w:t xml:space="preserve">     10/2013 – 06/2014                                                                                   </w:t>
      </w:r>
    </w:p>
    <w:p w14:paraId="45DA529A" w14:textId="77777777" w:rsidR="0094518F" w:rsidRPr="00CB69A2" w:rsidRDefault="0094518F" w:rsidP="0094518F">
      <w:pPr>
        <w:pStyle w:val="Standard"/>
        <w:numPr>
          <w:ilvl w:val="0"/>
          <w:numId w:val="10"/>
        </w:numPr>
        <w:ind w:right="16"/>
        <w:rPr>
          <w:rFonts w:ascii="Verdana" w:eastAsia="Arial Black" w:hAnsi="Verdana" w:cs="Arial"/>
          <w:sz w:val="16"/>
          <w:szCs w:val="16"/>
        </w:rPr>
      </w:pPr>
      <w:r w:rsidRPr="00CB69A2">
        <w:rPr>
          <w:rFonts w:ascii="Verdana" w:eastAsia="Arial Black" w:hAnsi="Verdana" w:cs="Arial"/>
          <w:sz w:val="16"/>
          <w:szCs w:val="16"/>
        </w:rPr>
        <w:t>Sorts’ mail, Processes accounts, and prepares deposit tickets to meet daily and hourly deadlines.</w:t>
      </w:r>
    </w:p>
    <w:p w14:paraId="639FB22A" w14:textId="77777777" w:rsidR="0094518F" w:rsidRPr="00CB69A2" w:rsidRDefault="0094518F" w:rsidP="0094518F">
      <w:pPr>
        <w:pStyle w:val="Standard"/>
        <w:numPr>
          <w:ilvl w:val="0"/>
          <w:numId w:val="10"/>
        </w:numPr>
        <w:ind w:right="16"/>
        <w:rPr>
          <w:rFonts w:ascii="Verdana" w:eastAsia="Arial Black" w:hAnsi="Verdana" w:cs="Arial"/>
          <w:sz w:val="16"/>
          <w:szCs w:val="16"/>
        </w:rPr>
      </w:pPr>
      <w:r w:rsidRPr="00CB69A2">
        <w:rPr>
          <w:rFonts w:ascii="Verdana" w:eastAsia="Arial Black" w:hAnsi="Verdana" w:cs="Arial"/>
          <w:sz w:val="16"/>
          <w:szCs w:val="16"/>
        </w:rPr>
        <w:t xml:space="preserve">Prepares information for input into the information reporting systems. </w:t>
      </w:r>
    </w:p>
    <w:p w14:paraId="0082D565" w14:textId="77777777" w:rsidR="0094518F" w:rsidRPr="00CB69A2" w:rsidRDefault="0094518F" w:rsidP="0094518F">
      <w:pPr>
        <w:pStyle w:val="Standard"/>
        <w:numPr>
          <w:ilvl w:val="0"/>
          <w:numId w:val="10"/>
        </w:numPr>
        <w:ind w:right="16"/>
        <w:rPr>
          <w:rFonts w:ascii="Verdana" w:eastAsia="Arial Black" w:hAnsi="Verdana" w:cs="Arial"/>
          <w:sz w:val="16"/>
          <w:szCs w:val="16"/>
        </w:rPr>
      </w:pPr>
      <w:r w:rsidRPr="00CB69A2">
        <w:rPr>
          <w:rFonts w:ascii="Verdana" w:eastAsia="Arial Black" w:hAnsi="Verdana" w:cs="Arial"/>
          <w:sz w:val="16"/>
          <w:szCs w:val="16"/>
        </w:rPr>
        <w:t xml:space="preserve">Relays the deposit information by phone to lockbox customers to ensure the individual account needs are met. </w:t>
      </w:r>
    </w:p>
    <w:p w14:paraId="364138E4" w14:textId="77777777" w:rsidR="0094518F" w:rsidRPr="00CB69A2" w:rsidRDefault="0094518F" w:rsidP="0094518F">
      <w:pPr>
        <w:pStyle w:val="Standard"/>
        <w:tabs>
          <w:tab w:val="left" w:pos="1335"/>
        </w:tabs>
        <w:ind w:right="16"/>
        <w:jc w:val="both"/>
        <w:rPr>
          <w:rFonts w:ascii="Verdana" w:hAnsi="Verdana"/>
          <w:sz w:val="16"/>
          <w:szCs w:val="16"/>
        </w:rPr>
      </w:pPr>
      <w:r w:rsidRPr="00CB69A2">
        <w:rPr>
          <w:rFonts w:ascii="Verdana" w:hAnsi="Verdana"/>
          <w:sz w:val="16"/>
          <w:szCs w:val="16"/>
        </w:rPr>
        <w:tab/>
      </w:r>
    </w:p>
    <w:p w14:paraId="7F305B51" w14:textId="77777777" w:rsidR="0094518F" w:rsidRPr="00A30358" w:rsidRDefault="0094518F" w:rsidP="0094518F">
      <w:pPr>
        <w:pStyle w:val="Standard"/>
        <w:tabs>
          <w:tab w:val="left" w:pos="2987"/>
          <w:tab w:val="left" w:pos="8387"/>
          <w:tab w:val="left" w:pos="9737"/>
        </w:tabs>
        <w:ind w:right="45"/>
        <w:rPr>
          <w:rFonts w:ascii="Verdana" w:eastAsia="Arial" w:hAnsi="Verdana" w:cs="Arial"/>
          <w:b/>
          <w:sz w:val="18"/>
          <w:szCs w:val="18"/>
        </w:rPr>
      </w:pPr>
      <w:r w:rsidRPr="00A30358">
        <w:rPr>
          <w:rFonts w:ascii="Verdana" w:eastAsia="Arial" w:hAnsi="Verdana" w:cs="Arial"/>
          <w:b/>
          <w:bCs/>
          <w:sz w:val="18"/>
          <w:szCs w:val="18"/>
        </w:rPr>
        <w:t xml:space="preserve">Team Lead                    </w:t>
      </w:r>
      <w:proofErr w:type="spellStart"/>
      <w:r w:rsidRPr="00A30358">
        <w:rPr>
          <w:rFonts w:ascii="Verdana" w:eastAsia="Arial" w:hAnsi="Verdana" w:cs="Arial"/>
          <w:b/>
          <w:sz w:val="18"/>
          <w:szCs w:val="18"/>
        </w:rPr>
        <w:t>FreePhonesMN</w:t>
      </w:r>
      <w:proofErr w:type="spellEnd"/>
      <w:r w:rsidRPr="00A30358">
        <w:rPr>
          <w:rFonts w:ascii="Verdana" w:eastAsia="Arial" w:hAnsi="Verdana" w:cs="Arial"/>
          <w:b/>
          <w:sz w:val="18"/>
          <w:szCs w:val="18"/>
        </w:rPr>
        <w:t>/</w:t>
      </w:r>
      <w:proofErr w:type="spellStart"/>
      <w:r w:rsidRPr="00A30358">
        <w:rPr>
          <w:rFonts w:ascii="Verdana" w:eastAsia="Arial" w:hAnsi="Verdana" w:cs="Arial"/>
          <w:b/>
          <w:sz w:val="18"/>
          <w:szCs w:val="18"/>
        </w:rPr>
        <w:t>TerraCom</w:t>
      </w:r>
      <w:proofErr w:type="spellEnd"/>
      <w:r w:rsidRPr="00A30358">
        <w:rPr>
          <w:rFonts w:ascii="Verdana" w:eastAsia="Arial" w:hAnsi="Verdana" w:cs="Arial"/>
          <w:b/>
          <w:i/>
          <w:sz w:val="18"/>
          <w:szCs w:val="18"/>
        </w:rPr>
        <w:t xml:space="preserve">              </w:t>
      </w:r>
      <w:r>
        <w:rPr>
          <w:rFonts w:ascii="Verdana" w:eastAsia="Arial" w:hAnsi="Verdana" w:cs="Arial"/>
          <w:b/>
          <w:i/>
          <w:sz w:val="18"/>
          <w:szCs w:val="18"/>
        </w:rPr>
        <w:t xml:space="preserve">                  </w:t>
      </w:r>
      <w:r w:rsidRPr="00A30358">
        <w:rPr>
          <w:rFonts w:ascii="Verdana" w:eastAsia="Arial" w:hAnsi="Verdana" w:cs="Arial"/>
          <w:b/>
          <w:i/>
          <w:sz w:val="18"/>
          <w:szCs w:val="18"/>
        </w:rPr>
        <w:t xml:space="preserve">      </w:t>
      </w:r>
      <w:r w:rsidRPr="00A30358">
        <w:rPr>
          <w:rFonts w:ascii="Verdana" w:eastAsia="Arial" w:hAnsi="Verdana" w:cs="Arial"/>
          <w:b/>
          <w:sz w:val="18"/>
          <w:szCs w:val="18"/>
        </w:rPr>
        <w:t>02/2013 - 07/2013</w:t>
      </w:r>
    </w:p>
    <w:p w14:paraId="7D2C2B95" w14:textId="77777777" w:rsidR="0094518F" w:rsidRPr="00CB69A2" w:rsidRDefault="0094518F" w:rsidP="0094518F">
      <w:pPr>
        <w:pStyle w:val="Standard"/>
        <w:numPr>
          <w:ilvl w:val="0"/>
          <w:numId w:val="11"/>
        </w:numPr>
        <w:tabs>
          <w:tab w:val="left" w:pos="821"/>
        </w:tabs>
        <w:rPr>
          <w:rFonts w:ascii="Verdana" w:hAnsi="Verdana"/>
          <w:sz w:val="16"/>
          <w:szCs w:val="16"/>
        </w:rPr>
      </w:pPr>
      <w:r w:rsidRPr="00CB69A2">
        <w:rPr>
          <w:rFonts w:ascii="Verdana" w:eastAsia="Arial" w:hAnsi="Verdana" w:cs="Arial"/>
          <w:sz w:val="16"/>
          <w:szCs w:val="16"/>
        </w:rPr>
        <w:t>Managed, monitored team and beneficiaries</w:t>
      </w:r>
      <w:r w:rsidRPr="00CB69A2">
        <w:rPr>
          <w:rFonts w:ascii="Verdana" w:hAnsi="Verdana"/>
          <w:sz w:val="16"/>
          <w:szCs w:val="16"/>
        </w:rPr>
        <w:t>.</w:t>
      </w:r>
    </w:p>
    <w:p w14:paraId="2290E865" w14:textId="77777777" w:rsidR="0094518F" w:rsidRPr="00CB69A2" w:rsidRDefault="0094518F" w:rsidP="0094518F">
      <w:pPr>
        <w:pStyle w:val="Standard"/>
        <w:numPr>
          <w:ilvl w:val="0"/>
          <w:numId w:val="11"/>
        </w:numPr>
        <w:tabs>
          <w:tab w:val="left" w:pos="821"/>
        </w:tabs>
        <w:rPr>
          <w:rFonts w:ascii="Verdana" w:hAnsi="Verdana"/>
          <w:sz w:val="16"/>
          <w:szCs w:val="16"/>
        </w:rPr>
      </w:pPr>
      <w:r w:rsidRPr="00CB69A2">
        <w:rPr>
          <w:rFonts w:ascii="Verdana" w:eastAsia="Arial" w:hAnsi="Verdana" w:cs="Arial"/>
          <w:sz w:val="16"/>
          <w:szCs w:val="16"/>
        </w:rPr>
        <w:t>Managed, planned, scheduled, set-up events and demonstration items</w:t>
      </w:r>
    </w:p>
    <w:p w14:paraId="2C302882" w14:textId="77777777" w:rsidR="0094518F" w:rsidRPr="00CB69A2" w:rsidRDefault="0094518F" w:rsidP="0094518F">
      <w:pPr>
        <w:pStyle w:val="Standard"/>
        <w:numPr>
          <w:ilvl w:val="0"/>
          <w:numId w:val="11"/>
        </w:numPr>
        <w:tabs>
          <w:tab w:val="left" w:pos="821"/>
        </w:tabs>
        <w:rPr>
          <w:rFonts w:ascii="Verdana" w:hAnsi="Verdana"/>
          <w:sz w:val="16"/>
          <w:szCs w:val="16"/>
        </w:rPr>
      </w:pPr>
      <w:r w:rsidRPr="00CB69A2">
        <w:rPr>
          <w:rFonts w:ascii="Verdana" w:eastAsia="Arial" w:hAnsi="Verdana" w:cs="Arial"/>
          <w:sz w:val="16"/>
          <w:szCs w:val="16"/>
        </w:rPr>
        <w:t>Stored and distributed accounts of equipment, phones, records and utilities.</w:t>
      </w:r>
    </w:p>
    <w:p w14:paraId="4E8ED772" w14:textId="77777777" w:rsidR="0094518F" w:rsidRPr="00CB69A2" w:rsidRDefault="0094518F" w:rsidP="0094518F">
      <w:pPr>
        <w:pStyle w:val="Standard"/>
        <w:numPr>
          <w:ilvl w:val="0"/>
          <w:numId w:val="11"/>
        </w:numPr>
        <w:tabs>
          <w:tab w:val="left" w:pos="821"/>
        </w:tabs>
        <w:rPr>
          <w:rFonts w:ascii="Verdana" w:hAnsi="Verdana"/>
          <w:sz w:val="16"/>
          <w:szCs w:val="16"/>
        </w:rPr>
      </w:pPr>
      <w:r w:rsidRPr="00CB69A2">
        <w:rPr>
          <w:rFonts w:ascii="Verdana" w:eastAsia="Arial" w:hAnsi="Verdana" w:cs="Arial"/>
          <w:sz w:val="16"/>
          <w:szCs w:val="16"/>
        </w:rPr>
        <w:lastRenderedPageBreak/>
        <w:t>Scanned documents, enrolled, programmed and activated phones.</w:t>
      </w:r>
    </w:p>
    <w:p w14:paraId="58EC108C" w14:textId="77777777" w:rsidR="0094518F" w:rsidRPr="00CB69A2" w:rsidRDefault="0094518F" w:rsidP="0094518F">
      <w:pPr>
        <w:pStyle w:val="Standard"/>
        <w:tabs>
          <w:tab w:val="left" w:pos="2987"/>
          <w:tab w:val="left" w:pos="8477"/>
          <w:tab w:val="left" w:pos="9845"/>
        </w:tabs>
        <w:ind w:right="15"/>
        <w:rPr>
          <w:rFonts w:ascii="Verdana" w:hAnsi="Verdana"/>
          <w:sz w:val="16"/>
          <w:szCs w:val="16"/>
        </w:rPr>
      </w:pPr>
    </w:p>
    <w:p w14:paraId="7343A66B" w14:textId="77777777" w:rsidR="0094518F" w:rsidRPr="00A30358" w:rsidRDefault="0094518F" w:rsidP="0094518F">
      <w:pPr>
        <w:pStyle w:val="Standard"/>
        <w:tabs>
          <w:tab w:val="left" w:pos="2987"/>
          <w:tab w:val="left" w:pos="8477"/>
          <w:tab w:val="left" w:pos="9845"/>
        </w:tabs>
        <w:ind w:right="15"/>
        <w:rPr>
          <w:rFonts w:ascii="Verdana" w:hAnsi="Verdana"/>
          <w:sz w:val="18"/>
          <w:szCs w:val="18"/>
        </w:rPr>
      </w:pPr>
      <w:r w:rsidRPr="00A30358">
        <w:rPr>
          <w:rFonts w:ascii="Verdana" w:eastAsia="Arial" w:hAnsi="Verdana" w:cs="Arial"/>
          <w:b/>
          <w:bCs/>
          <w:sz w:val="18"/>
          <w:szCs w:val="18"/>
        </w:rPr>
        <w:t xml:space="preserve">Special Project Coordinator          </w:t>
      </w:r>
      <w:proofErr w:type="spellStart"/>
      <w:r w:rsidRPr="00A30358">
        <w:rPr>
          <w:rFonts w:ascii="Verdana" w:eastAsia="Arial" w:hAnsi="Verdana" w:cs="Arial"/>
          <w:b/>
          <w:sz w:val="18"/>
          <w:szCs w:val="18"/>
        </w:rPr>
        <w:t>Ateenah</w:t>
      </w:r>
      <w:proofErr w:type="spellEnd"/>
      <w:r w:rsidRPr="00A30358">
        <w:rPr>
          <w:rFonts w:ascii="Verdana" w:eastAsia="Arial" w:hAnsi="Verdana" w:cs="Arial"/>
          <w:b/>
          <w:sz w:val="18"/>
          <w:szCs w:val="18"/>
        </w:rPr>
        <w:t xml:space="preserve"> Dev. Corp., Liberia       </w:t>
      </w:r>
      <w:r>
        <w:rPr>
          <w:rFonts w:ascii="Verdana" w:eastAsia="Arial" w:hAnsi="Verdana" w:cs="Arial"/>
          <w:b/>
          <w:sz w:val="18"/>
          <w:szCs w:val="18"/>
        </w:rPr>
        <w:t xml:space="preserve">               </w:t>
      </w:r>
      <w:r w:rsidRPr="00A30358">
        <w:rPr>
          <w:rFonts w:ascii="Verdana" w:eastAsia="Arial" w:hAnsi="Verdana" w:cs="Arial"/>
          <w:b/>
          <w:sz w:val="18"/>
          <w:szCs w:val="18"/>
        </w:rPr>
        <w:t xml:space="preserve">           2008-2010</w:t>
      </w:r>
    </w:p>
    <w:p w14:paraId="055455BB" w14:textId="77777777" w:rsidR="0094518F" w:rsidRPr="00CB69A2" w:rsidRDefault="0094518F" w:rsidP="0094518F">
      <w:pPr>
        <w:pStyle w:val="Standard"/>
        <w:numPr>
          <w:ilvl w:val="0"/>
          <w:numId w:val="12"/>
        </w:numPr>
        <w:tabs>
          <w:tab w:val="left" w:pos="2987"/>
          <w:tab w:val="left" w:pos="8477"/>
          <w:tab w:val="left" w:pos="9845"/>
        </w:tabs>
        <w:ind w:right="15"/>
        <w:rPr>
          <w:rFonts w:ascii="Verdana" w:hAnsi="Verdana"/>
          <w:sz w:val="16"/>
          <w:szCs w:val="16"/>
        </w:rPr>
      </w:pPr>
      <w:r w:rsidRPr="00CB69A2">
        <w:rPr>
          <w:rFonts w:ascii="Verdana" w:hAnsi="Verdana" w:cs="Arial"/>
          <w:sz w:val="16"/>
          <w:szCs w:val="16"/>
        </w:rPr>
        <w:t>Managed project planning and implementation, including assessing needs, setting goals and objectives.</w:t>
      </w:r>
    </w:p>
    <w:p w14:paraId="0F6987FB" w14:textId="77777777" w:rsidR="0094518F" w:rsidRPr="00CB69A2" w:rsidRDefault="0094518F" w:rsidP="0094518F">
      <w:pPr>
        <w:pStyle w:val="Standard"/>
        <w:numPr>
          <w:ilvl w:val="0"/>
          <w:numId w:val="12"/>
        </w:numPr>
        <w:tabs>
          <w:tab w:val="left" w:pos="2987"/>
          <w:tab w:val="left" w:pos="8477"/>
          <w:tab w:val="left" w:pos="9845"/>
        </w:tabs>
        <w:ind w:right="15"/>
        <w:rPr>
          <w:rFonts w:ascii="Verdana" w:hAnsi="Verdana"/>
          <w:sz w:val="16"/>
          <w:szCs w:val="16"/>
        </w:rPr>
      </w:pPr>
      <w:r w:rsidRPr="00CB69A2">
        <w:rPr>
          <w:rFonts w:ascii="Verdana" w:eastAsia="Arial" w:hAnsi="Verdana" w:cs="Arial"/>
          <w:sz w:val="16"/>
          <w:szCs w:val="16"/>
        </w:rPr>
        <w:t>Implemented and developed resource planning and generated project reports.</w:t>
      </w:r>
    </w:p>
    <w:p w14:paraId="5E925FA1" w14:textId="77777777" w:rsidR="0094518F" w:rsidRPr="00CB69A2" w:rsidRDefault="0094518F" w:rsidP="0094518F">
      <w:pPr>
        <w:pStyle w:val="Standard"/>
        <w:numPr>
          <w:ilvl w:val="0"/>
          <w:numId w:val="12"/>
        </w:numPr>
        <w:tabs>
          <w:tab w:val="left" w:pos="2987"/>
          <w:tab w:val="left" w:pos="8477"/>
          <w:tab w:val="left" w:pos="9845"/>
        </w:tabs>
        <w:ind w:right="15"/>
        <w:rPr>
          <w:rFonts w:ascii="Verdana" w:hAnsi="Verdana"/>
          <w:sz w:val="16"/>
          <w:szCs w:val="16"/>
        </w:rPr>
      </w:pPr>
      <w:r w:rsidRPr="00CB69A2">
        <w:rPr>
          <w:rFonts w:ascii="Verdana" w:hAnsi="Verdana" w:cs="Arial"/>
          <w:sz w:val="16"/>
          <w:szCs w:val="16"/>
        </w:rPr>
        <w:t>Participated in project budget planning and development.</w:t>
      </w:r>
    </w:p>
    <w:p w14:paraId="306B8D37" w14:textId="77777777" w:rsidR="0094518F" w:rsidRPr="00CB69A2" w:rsidRDefault="0094518F" w:rsidP="0094518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</w:rPr>
      </w:pPr>
      <w:r w:rsidRPr="00CB69A2">
        <w:rPr>
          <w:rFonts w:ascii="Verdana" w:hAnsi="Verdana" w:cs="Arial"/>
          <w:color w:val="000000"/>
          <w:sz w:val="16"/>
          <w:szCs w:val="16"/>
        </w:rPr>
        <w:t>Established project work plan and calendar or schedules; monitors, reviews, and evaluates progress.</w:t>
      </w:r>
    </w:p>
    <w:p w14:paraId="291535C6" w14:textId="77777777" w:rsidR="0094518F" w:rsidRPr="00CB69A2" w:rsidRDefault="0094518F" w:rsidP="0094518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</w:rPr>
      </w:pPr>
      <w:r w:rsidRPr="00CB69A2">
        <w:rPr>
          <w:rFonts w:ascii="Verdana" w:hAnsi="Verdana" w:cs="Arial"/>
          <w:color w:val="000000"/>
          <w:sz w:val="16"/>
          <w:szCs w:val="16"/>
        </w:rPr>
        <w:t>Established and maintained internal and external contacts as necessary.</w:t>
      </w:r>
    </w:p>
    <w:p w14:paraId="2DBCA8A6" w14:textId="77777777" w:rsidR="0094518F" w:rsidRPr="00CB69A2" w:rsidRDefault="0094518F" w:rsidP="0094518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</w:rPr>
      </w:pPr>
      <w:r w:rsidRPr="00CB69A2">
        <w:rPr>
          <w:rFonts w:ascii="Verdana" w:hAnsi="Verdana" w:cs="Arial"/>
          <w:color w:val="000000"/>
          <w:sz w:val="16"/>
          <w:szCs w:val="16"/>
        </w:rPr>
        <w:t>Monitored record keeping and filed maintenance for the program or project.</w:t>
      </w:r>
    </w:p>
    <w:p w14:paraId="399EB93A" w14:textId="77777777" w:rsidR="0094518F" w:rsidRDefault="0094518F" w:rsidP="0094518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</w:rPr>
      </w:pPr>
      <w:r w:rsidRPr="00CB69A2">
        <w:rPr>
          <w:rFonts w:ascii="Verdana" w:hAnsi="Verdana" w:cs="Arial"/>
          <w:color w:val="000000"/>
          <w:sz w:val="16"/>
          <w:szCs w:val="16"/>
        </w:rPr>
        <w:t>Supervised other project staff; assigned tasks; sets priorities, prepared records of project activities.</w:t>
      </w:r>
    </w:p>
    <w:p w14:paraId="1934C681" w14:textId="77777777" w:rsidR="0094518F" w:rsidRPr="00D0022A" w:rsidRDefault="0094518F" w:rsidP="0094518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 w:cs="Arial"/>
          <w:color w:val="000000"/>
          <w:sz w:val="16"/>
          <w:szCs w:val="16"/>
        </w:rPr>
      </w:pPr>
    </w:p>
    <w:p w14:paraId="18B013F0" w14:textId="77777777" w:rsidR="0094518F" w:rsidRPr="007542B5" w:rsidRDefault="0094518F" w:rsidP="0094518F">
      <w:pPr>
        <w:adjustRightInd w:val="0"/>
        <w:rPr>
          <w:rFonts w:ascii="Verdana" w:hAnsi="Verdana" w:cs="Arial"/>
          <w:b/>
          <w:i/>
          <w:sz w:val="18"/>
          <w:szCs w:val="18"/>
        </w:rPr>
      </w:pPr>
      <w:r w:rsidRPr="007542B5">
        <w:rPr>
          <w:rFonts w:ascii="Verdana" w:hAnsi="Verdana" w:cs="Arial"/>
          <w:b/>
          <w:i/>
          <w:sz w:val="18"/>
          <w:szCs w:val="18"/>
        </w:rPr>
        <w:t>EDUCATION AND CREDENTIALS:</w:t>
      </w:r>
    </w:p>
    <w:p w14:paraId="35F9A632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7542B5">
        <w:rPr>
          <w:rFonts w:ascii="Verdana" w:hAnsi="Verdana" w:cs="Arial"/>
          <w:b/>
          <w:bCs/>
          <w:sz w:val="18"/>
          <w:szCs w:val="18"/>
        </w:rPr>
        <w:t>A.A.S Degrees and Diploma Candidate</w:t>
      </w:r>
      <w:r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</w:t>
      </w:r>
      <w:r w:rsidRPr="007542B5">
        <w:rPr>
          <w:rFonts w:ascii="Verdana" w:hAnsi="Verdana" w:cs="Arial"/>
          <w:b/>
          <w:sz w:val="18"/>
          <w:szCs w:val="18"/>
        </w:rPr>
        <w:t>Graduating Dec</w:t>
      </w:r>
      <w:r>
        <w:rPr>
          <w:rFonts w:ascii="Verdana" w:hAnsi="Verdana" w:cs="Arial"/>
          <w:b/>
          <w:sz w:val="18"/>
          <w:szCs w:val="18"/>
        </w:rPr>
        <w:t xml:space="preserve"> 2015</w:t>
      </w:r>
      <w:r w:rsidRPr="007542B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 xml:space="preserve">  </w:t>
      </w:r>
      <w:r w:rsidRPr="007542B5"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</w:t>
      </w:r>
      <w:r>
        <w:rPr>
          <w:rFonts w:ascii="Verdana" w:hAnsi="Verdana" w:cs="Arial"/>
          <w:b/>
          <w:bCs/>
          <w:sz w:val="18"/>
          <w:szCs w:val="18"/>
        </w:rPr>
        <w:t xml:space="preserve">                             </w:t>
      </w:r>
    </w:p>
    <w:p w14:paraId="456994FF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7542B5">
        <w:rPr>
          <w:rFonts w:ascii="Verdana" w:hAnsi="Verdana" w:cs="Arial"/>
          <w:sz w:val="16"/>
          <w:szCs w:val="16"/>
        </w:rPr>
        <w:t>Computer Support and Networking Administration</w:t>
      </w:r>
    </w:p>
    <w:p w14:paraId="7E85C363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7542B5">
        <w:rPr>
          <w:rFonts w:ascii="Verdana" w:hAnsi="Verdana" w:cs="Arial"/>
          <w:sz w:val="16"/>
          <w:szCs w:val="16"/>
        </w:rPr>
        <w:t xml:space="preserve">Computer Forensic and Information Assurance </w:t>
      </w:r>
    </w:p>
    <w:p w14:paraId="6CA5BB7A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7542B5">
        <w:rPr>
          <w:rFonts w:ascii="Verdana" w:hAnsi="Verdana" w:cs="Arial"/>
          <w:sz w:val="16"/>
          <w:szCs w:val="16"/>
        </w:rPr>
        <w:t>Minneapolis Community and Technical College, MPLS, MN</w:t>
      </w:r>
    </w:p>
    <w:p w14:paraId="2D1623BE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45660392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7542B5">
        <w:rPr>
          <w:rFonts w:ascii="Verdana" w:hAnsi="Verdana" w:cs="Arial"/>
          <w:b/>
          <w:bCs/>
          <w:sz w:val="18"/>
          <w:szCs w:val="18"/>
        </w:rPr>
        <w:t xml:space="preserve">Bachelor of Arts Candidate                       </w:t>
      </w:r>
      <w:r>
        <w:rPr>
          <w:rFonts w:ascii="Verdana" w:hAnsi="Verdana" w:cs="Arial"/>
          <w:b/>
          <w:bCs/>
          <w:sz w:val="18"/>
          <w:szCs w:val="18"/>
        </w:rPr>
        <w:t xml:space="preserve">  </w:t>
      </w:r>
      <w:r w:rsidRPr="007542B5">
        <w:rPr>
          <w:rFonts w:ascii="Verdana" w:hAnsi="Verdana" w:cs="Arial"/>
          <w:b/>
          <w:bCs/>
          <w:sz w:val="18"/>
          <w:szCs w:val="18"/>
        </w:rPr>
        <w:t xml:space="preserve">                            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42B5">
        <w:rPr>
          <w:rFonts w:ascii="Verdana" w:hAnsi="Verdana" w:cs="Arial"/>
          <w:b/>
          <w:bCs/>
          <w:sz w:val="18"/>
          <w:szCs w:val="18"/>
        </w:rPr>
        <w:t xml:space="preserve">Graduating </w:t>
      </w:r>
      <w:r>
        <w:rPr>
          <w:rFonts w:ascii="Verdana" w:hAnsi="Verdana" w:cs="Arial"/>
          <w:b/>
          <w:sz w:val="18"/>
          <w:szCs w:val="18"/>
        </w:rPr>
        <w:t>Senior Student, 2011</w:t>
      </w:r>
    </w:p>
    <w:p w14:paraId="75A3BFD1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7542B5">
        <w:rPr>
          <w:rFonts w:ascii="Verdana" w:hAnsi="Verdana" w:cs="Arial"/>
          <w:sz w:val="16"/>
          <w:szCs w:val="16"/>
        </w:rPr>
        <w:t>Major in Sociology and Minor in Political Science</w:t>
      </w:r>
    </w:p>
    <w:p w14:paraId="2602B594" w14:textId="77777777" w:rsidR="0094518F" w:rsidRDefault="0094518F" w:rsidP="0094518F">
      <w:pPr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7542B5">
        <w:rPr>
          <w:rFonts w:ascii="Verdana" w:hAnsi="Verdana" w:cs="Arial"/>
          <w:sz w:val="16"/>
          <w:szCs w:val="16"/>
        </w:rPr>
        <w:t>African Methodist Episcopal University (AMEU), Monrovia, Liberia</w:t>
      </w:r>
    </w:p>
    <w:p w14:paraId="50FCC3F5" w14:textId="77777777" w:rsidR="0094518F" w:rsidRPr="00810487" w:rsidRDefault="0094518F" w:rsidP="0094518F">
      <w:pPr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14:paraId="0BF67C01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b/>
          <w:i/>
          <w:sz w:val="18"/>
          <w:szCs w:val="18"/>
        </w:rPr>
      </w:pPr>
      <w:r w:rsidRPr="007542B5">
        <w:rPr>
          <w:rFonts w:ascii="Verdana" w:hAnsi="Verdana" w:cs="Arial"/>
          <w:b/>
          <w:i/>
          <w:sz w:val="18"/>
          <w:szCs w:val="18"/>
        </w:rPr>
        <w:t>CERTIFICATIONS</w:t>
      </w:r>
    </w:p>
    <w:p w14:paraId="09FFD85B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7542B5">
        <w:rPr>
          <w:rFonts w:ascii="Verdana" w:hAnsi="Verdana" w:cs="Arial"/>
          <w:b/>
          <w:sz w:val="18"/>
          <w:szCs w:val="18"/>
        </w:rPr>
        <w:t xml:space="preserve">Integrated eLearning Course, Metrix </w:t>
      </w:r>
      <w:proofErr w:type="gramStart"/>
      <w:r w:rsidRPr="007542B5">
        <w:rPr>
          <w:rFonts w:ascii="Verdana" w:hAnsi="Verdana" w:cs="Arial"/>
          <w:b/>
          <w:sz w:val="18"/>
          <w:szCs w:val="18"/>
        </w:rPr>
        <w:t xml:space="preserve">Learning,   </w:t>
      </w:r>
      <w:proofErr w:type="gramEnd"/>
      <w:r w:rsidRPr="007542B5">
        <w:rPr>
          <w:rFonts w:ascii="Verdana" w:hAnsi="Verdana" w:cs="Arial"/>
          <w:b/>
          <w:sz w:val="18"/>
          <w:szCs w:val="18"/>
        </w:rPr>
        <w:t xml:space="preserve">  </w:t>
      </w: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  </w:t>
      </w:r>
      <w:r w:rsidRPr="007542B5">
        <w:rPr>
          <w:rFonts w:ascii="Verdana" w:hAnsi="Verdana" w:cs="Arial"/>
          <w:b/>
          <w:sz w:val="18"/>
          <w:szCs w:val="18"/>
        </w:rPr>
        <w:t xml:space="preserve"> 2012                                                    </w:t>
      </w:r>
      <w:r>
        <w:rPr>
          <w:rFonts w:ascii="Verdana" w:hAnsi="Verdana" w:cs="Arial"/>
          <w:b/>
          <w:sz w:val="18"/>
          <w:szCs w:val="18"/>
        </w:rPr>
        <w:t xml:space="preserve">                              </w:t>
      </w:r>
    </w:p>
    <w:p w14:paraId="371BD20F" w14:textId="77777777" w:rsidR="0094518F" w:rsidRPr="007542B5" w:rsidRDefault="0094518F" w:rsidP="0094518F">
      <w:pPr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7542B5">
        <w:rPr>
          <w:rFonts w:ascii="Verdana" w:hAnsi="Verdana" w:cs="Arial"/>
          <w:sz w:val="16"/>
          <w:szCs w:val="16"/>
        </w:rPr>
        <w:t>Data Entry 10 key (Hardcopy), Administrative Function, Outlook 2010, Customer</w:t>
      </w:r>
    </w:p>
    <w:p w14:paraId="4156495D" w14:textId="77777777" w:rsidR="0094518F" w:rsidRDefault="0094518F" w:rsidP="0094518F">
      <w:pPr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7542B5">
        <w:rPr>
          <w:rFonts w:ascii="Verdana" w:hAnsi="Verdana" w:cs="Arial"/>
          <w:sz w:val="16"/>
          <w:szCs w:val="16"/>
        </w:rPr>
        <w:t>Service, Project management Using Project 2010, Business Mathematics, MS Word 2010, Administrative Professional, Access, Excel, Computer ergonomics, PowerPoint 2010, and banking Industry overview, Inbound sales calls.</w:t>
      </w:r>
    </w:p>
    <w:p w14:paraId="26494C4E" w14:textId="77777777" w:rsidR="0094518F" w:rsidRPr="00D0022A" w:rsidRDefault="0094518F" w:rsidP="0094518F">
      <w:pPr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14:paraId="650105CE" w14:textId="77777777" w:rsidR="0094518F" w:rsidRPr="00810487" w:rsidRDefault="0094518F" w:rsidP="0094518F">
      <w:pPr>
        <w:adjustRightInd w:val="0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810487">
        <w:rPr>
          <w:rFonts w:ascii="Verdana" w:hAnsi="Verdana" w:cs="Arial"/>
          <w:b/>
          <w:sz w:val="18"/>
          <w:szCs w:val="18"/>
        </w:rPr>
        <w:t xml:space="preserve">Certificate </w:t>
      </w: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                                              2009</w:t>
      </w:r>
    </w:p>
    <w:p w14:paraId="734895E3" w14:textId="77777777" w:rsidR="0094518F" w:rsidRDefault="0094518F" w:rsidP="0094518F">
      <w:pPr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</w:t>
      </w:r>
      <w:r w:rsidRPr="007542B5">
        <w:rPr>
          <w:rFonts w:ascii="Verdana" w:hAnsi="Verdana" w:cs="Arial"/>
          <w:sz w:val="18"/>
          <w:szCs w:val="18"/>
        </w:rPr>
        <w:t>Entrepreneurship, Leadership, and Climate change</w:t>
      </w:r>
      <w:r>
        <w:rPr>
          <w:rFonts w:ascii="Verdana" w:hAnsi="Verdana" w:cs="Arial"/>
          <w:sz w:val="18"/>
          <w:szCs w:val="18"/>
        </w:rPr>
        <w:t>)</w:t>
      </w:r>
    </w:p>
    <w:p w14:paraId="42AB0E71" w14:textId="77777777" w:rsidR="0094518F" w:rsidRPr="00810487" w:rsidRDefault="0094518F" w:rsidP="0094518F">
      <w:pPr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810487">
        <w:rPr>
          <w:rFonts w:ascii="Verdana" w:hAnsi="Verdana" w:cs="Arial"/>
          <w:sz w:val="18"/>
          <w:szCs w:val="18"/>
        </w:rPr>
        <w:t xml:space="preserve">1st West African Youth Exchange </w:t>
      </w:r>
      <w:proofErr w:type="gramStart"/>
      <w:r w:rsidRPr="00810487">
        <w:rPr>
          <w:rFonts w:ascii="Verdana" w:hAnsi="Verdana" w:cs="Arial"/>
          <w:sz w:val="18"/>
          <w:szCs w:val="18"/>
        </w:rPr>
        <w:t xml:space="preserve">Program,   </w:t>
      </w:r>
      <w:proofErr w:type="gramEnd"/>
      <w:r w:rsidRPr="00810487">
        <w:rPr>
          <w:rFonts w:ascii="Verdana" w:hAnsi="Verdana" w:cs="Arial"/>
          <w:sz w:val="18"/>
          <w:szCs w:val="18"/>
        </w:rPr>
        <w:t xml:space="preserve"> Ghana </w:t>
      </w:r>
    </w:p>
    <w:p w14:paraId="3755CAF6" w14:textId="77777777" w:rsidR="0094518F" w:rsidRDefault="0094518F" w:rsidP="0094518F">
      <w:pPr>
        <w:spacing w:after="0" w:line="240" w:lineRule="auto"/>
        <w:rPr>
          <w:rFonts w:ascii="Verdana" w:hAnsi="Verdana" w:cs="Arial"/>
          <w:b/>
          <w:i/>
          <w:sz w:val="18"/>
          <w:szCs w:val="18"/>
        </w:rPr>
      </w:pPr>
    </w:p>
    <w:p w14:paraId="715804E6" w14:textId="77777777" w:rsidR="0094518F" w:rsidRPr="00A30358" w:rsidRDefault="0094518F" w:rsidP="0094518F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7542B5">
        <w:rPr>
          <w:rFonts w:ascii="Verdana" w:hAnsi="Verdana" w:cs="Arial"/>
          <w:b/>
          <w:i/>
          <w:sz w:val="18"/>
          <w:szCs w:val="18"/>
        </w:rPr>
        <w:t>VOLUNTEERING SERVICES:</w: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1890"/>
        <w:gridCol w:w="8370"/>
        <w:gridCol w:w="1620"/>
      </w:tblGrid>
      <w:tr w:rsidR="0094518F" w:rsidRPr="00A30358" w14:paraId="3E87A303" w14:textId="77777777" w:rsidTr="00EF3910">
        <w:tc>
          <w:tcPr>
            <w:tcW w:w="1890" w:type="dxa"/>
          </w:tcPr>
          <w:p w14:paraId="58C0DAF9" w14:textId="77777777" w:rsidR="0094518F" w:rsidRPr="00A30358" w:rsidRDefault="0094518F" w:rsidP="00EF391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30358">
              <w:rPr>
                <w:rFonts w:ascii="Verdana" w:hAnsi="Verdana" w:cs="Arial"/>
                <w:b/>
                <w:sz w:val="16"/>
                <w:szCs w:val="16"/>
              </w:rPr>
              <w:t>Position</w:t>
            </w:r>
          </w:p>
        </w:tc>
        <w:tc>
          <w:tcPr>
            <w:tcW w:w="8370" w:type="dxa"/>
          </w:tcPr>
          <w:p w14:paraId="799D6030" w14:textId="77777777" w:rsidR="0094518F" w:rsidRPr="00A30358" w:rsidRDefault="0094518F" w:rsidP="00EF391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30358">
              <w:rPr>
                <w:rFonts w:ascii="Verdana" w:hAnsi="Verdana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1620" w:type="dxa"/>
          </w:tcPr>
          <w:p w14:paraId="25801A8F" w14:textId="77777777" w:rsidR="0094518F" w:rsidRPr="00A30358" w:rsidRDefault="0094518F" w:rsidP="00EF391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30358">
              <w:rPr>
                <w:rFonts w:ascii="Verdana" w:hAnsi="Verdana" w:cs="Arial"/>
                <w:b/>
                <w:sz w:val="16"/>
                <w:szCs w:val="16"/>
              </w:rPr>
              <w:t xml:space="preserve"> Date</w:t>
            </w:r>
          </w:p>
        </w:tc>
      </w:tr>
      <w:tr w:rsidR="0094518F" w:rsidRPr="00A30358" w14:paraId="7826624E" w14:textId="77777777" w:rsidTr="00EF3910">
        <w:trPr>
          <w:trHeight w:val="179"/>
        </w:trPr>
        <w:tc>
          <w:tcPr>
            <w:tcW w:w="1890" w:type="dxa"/>
          </w:tcPr>
          <w:p w14:paraId="7485735E" w14:textId="77777777" w:rsidR="0094518F" w:rsidRPr="00262D04" w:rsidRDefault="0094518F" w:rsidP="00EF3910">
            <w:pPr>
              <w:rPr>
                <w:rFonts w:ascii="Verdana" w:hAnsi="Verdana" w:cs="Arial"/>
                <w:b/>
                <w:color w:val="31849B" w:themeColor="accent5" w:themeShade="BF"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i/>
                <w:sz w:val="14"/>
                <w:szCs w:val="14"/>
              </w:rPr>
              <w:t>Board Chairman</w:t>
            </w:r>
          </w:p>
        </w:tc>
        <w:tc>
          <w:tcPr>
            <w:tcW w:w="8370" w:type="dxa"/>
          </w:tcPr>
          <w:p w14:paraId="3EA7CFB7" w14:textId="77777777" w:rsidR="0094518F" w:rsidRPr="00262D04" w:rsidRDefault="0094518F" w:rsidP="00EF3910">
            <w:pPr>
              <w:rPr>
                <w:rFonts w:ascii="Verdana" w:hAnsi="Verdana" w:cs="Arial"/>
                <w:sz w:val="14"/>
                <w:szCs w:val="14"/>
              </w:rPr>
            </w:pPr>
            <w:r w:rsidRPr="00262D04">
              <w:rPr>
                <w:rFonts w:ascii="Verdana" w:hAnsi="Verdana" w:cs="Arial"/>
                <w:sz w:val="14"/>
                <w:szCs w:val="14"/>
              </w:rPr>
              <w:t>Youth in Stand of Humanity and Developmental Action (YOSHUDEA), Inc. Monrovia, Liberia</w:t>
            </w:r>
          </w:p>
        </w:tc>
        <w:tc>
          <w:tcPr>
            <w:tcW w:w="1620" w:type="dxa"/>
          </w:tcPr>
          <w:p w14:paraId="46D86EFB" w14:textId="77777777" w:rsidR="0094518F" w:rsidRPr="00262D04" w:rsidRDefault="0094518F" w:rsidP="00EF3910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>2014 – Present</w:t>
            </w:r>
          </w:p>
        </w:tc>
      </w:tr>
      <w:tr w:rsidR="0094518F" w:rsidRPr="00A30358" w14:paraId="1BC1B698" w14:textId="77777777" w:rsidTr="00EF3910">
        <w:trPr>
          <w:trHeight w:val="71"/>
        </w:trPr>
        <w:tc>
          <w:tcPr>
            <w:tcW w:w="1890" w:type="dxa"/>
          </w:tcPr>
          <w:p w14:paraId="73964358" w14:textId="77777777" w:rsidR="0094518F" w:rsidRPr="00262D04" w:rsidRDefault="0094518F" w:rsidP="00EF3910">
            <w:pPr>
              <w:rPr>
                <w:rFonts w:ascii="Verdana" w:hAnsi="Verdana" w:cs="Arial"/>
                <w:b/>
                <w:i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i/>
                <w:sz w:val="14"/>
                <w:szCs w:val="14"/>
              </w:rPr>
              <w:t xml:space="preserve">President   </w:t>
            </w:r>
          </w:p>
        </w:tc>
        <w:tc>
          <w:tcPr>
            <w:tcW w:w="8370" w:type="dxa"/>
          </w:tcPr>
          <w:p w14:paraId="66A26E4B" w14:textId="77777777" w:rsidR="0094518F" w:rsidRPr="00262D04" w:rsidRDefault="0094518F" w:rsidP="00EF3910">
            <w:pPr>
              <w:rPr>
                <w:rFonts w:ascii="Verdana" w:hAnsi="Verdana" w:cs="Arial"/>
                <w:sz w:val="14"/>
                <w:szCs w:val="14"/>
              </w:rPr>
            </w:pPr>
            <w:r w:rsidRPr="00262D04">
              <w:rPr>
                <w:rFonts w:ascii="Verdana" w:hAnsi="Verdana" w:cs="Arial"/>
                <w:sz w:val="14"/>
                <w:szCs w:val="14"/>
              </w:rPr>
              <w:t xml:space="preserve">Students Against Hunger and Homelessness (SAHH) </w:t>
            </w:r>
            <w:proofErr w:type="gramStart"/>
            <w:r w:rsidRPr="00262D04">
              <w:rPr>
                <w:rFonts w:ascii="Verdana" w:hAnsi="Verdana" w:cs="Arial"/>
                <w:sz w:val="14"/>
                <w:szCs w:val="14"/>
              </w:rPr>
              <w:t>at  Minneapolis</w:t>
            </w:r>
            <w:proofErr w:type="gramEnd"/>
            <w:r w:rsidRPr="00262D04">
              <w:rPr>
                <w:rFonts w:ascii="Verdana" w:hAnsi="Verdana" w:cs="Arial"/>
                <w:sz w:val="14"/>
                <w:szCs w:val="14"/>
              </w:rPr>
              <w:t xml:space="preserve"> Community and Technical College (MCTC), MN                                                        </w:t>
            </w:r>
          </w:p>
        </w:tc>
        <w:tc>
          <w:tcPr>
            <w:tcW w:w="1620" w:type="dxa"/>
          </w:tcPr>
          <w:p w14:paraId="006E1FAC" w14:textId="77777777" w:rsidR="0094518F" w:rsidRPr="00262D04" w:rsidRDefault="0094518F" w:rsidP="00EF3910">
            <w:pPr>
              <w:rPr>
                <w:rFonts w:ascii="Verdana" w:hAnsi="Verdana" w:cs="Arial"/>
                <w:b/>
                <w:color w:val="31849B" w:themeColor="accent5" w:themeShade="BF"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 xml:space="preserve">2104 – Present </w:t>
            </w:r>
          </w:p>
        </w:tc>
      </w:tr>
      <w:tr w:rsidR="0094518F" w:rsidRPr="00A30358" w14:paraId="5218F952" w14:textId="77777777" w:rsidTr="00EF3910">
        <w:tc>
          <w:tcPr>
            <w:tcW w:w="1890" w:type="dxa"/>
          </w:tcPr>
          <w:p w14:paraId="7186A608" w14:textId="77777777" w:rsidR="0094518F" w:rsidRPr="00262D04" w:rsidRDefault="0094518F" w:rsidP="00EF3910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>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rganizing Chairman</w:t>
            </w:r>
            <w:r w:rsidRPr="00262D04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70" w:type="dxa"/>
          </w:tcPr>
          <w:p w14:paraId="559C6AD1" w14:textId="77777777" w:rsidR="0094518F" w:rsidRPr="00262D04" w:rsidRDefault="0094518F" w:rsidP="00EF3910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262D04">
              <w:rPr>
                <w:rFonts w:ascii="Verdana" w:hAnsi="Verdana" w:cs="Arial"/>
                <w:sz w:val="14"/>
                <w:szCs w:val="14"/>
              </w:rPr>
              <w:t>African Student Co</w:t>
            </w:r>
            <w:r>
              <w:rPr>
                <w:rFonts w:ascii="Verdana" w:hAnsi="Verdana" w:cs="Arial"/>
                <w:sz w:val="14"/>
                <w:szCs w:val="14"/>
              </w:rPr>
              <w:t xml:space="preserve">ntinental Club (ASCC), </w:t>
            </w:r>
            <w:r w:rsidRPr="00262D04">
              <w:rPr>
                <w:rFonts w:ascii="Verdana" w:hAnsi="Verdana" w:cs="Arial"/>
                <w:sz w:val="14"/>
                <w:szCs w:val="14"/>
              </w:rPr>
              <w:t>Minneapolis Community and Technical College (MCTC), MN</w:t>
            </w:r>
          </w:p>
        </w:tc>
        <w:tc>
          <w:tcPr>
            <w:tcW w:w="1620" w:type="dxa"/>
          </w:tcPr>
          <w:p w14:paraId="6CBAB75A" w14:textId="77777777" w:rsidR="0094518F" w:rsidRPr="00262D04" w:rsidRDefault="0094518F" w:rsidP="00EF3910">
            <w:pPr>
              <w:rPr>
                <w:rFonts w:ascii="Verdana" w:hAnsi="Verdana" w:cs="Arial"/>
                <w:color w:val="31849B" w:themeColor="accent5" w:themeShade="BF"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>2014 – Present</w:t>
            </w:r>
          </w:p>
        </w:tc>
      </w:tr>
      <w:tr w:rsidR="0094518F" w:rsidRPr="00A30358" w14:paraId="36BCD7E3" w14:textId="77777777" w:rsidTr="00EF3910">
        <w:tc>
          <w:tcPr>
            <w:tcW w:w="1890" w:type="dxa"/>
          </w:tcPr>
          <w:p w14:paraId="2321A1EC" w14:textId="77777777" w:rsidR="0094518F" w:rsidRPr="00262D04" w:rsidRDefault="0094518F" w:rsidP="00EF3910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>Chairman</w:t>
            </w:r>
          </w:p>
        </w:tc>
        <w:tc>
          <w:tcPr>
            <w:tcW w:w="8370" w:type="dxa"/>
          </w:tcPr>
          <w:p w14:paraId="5C4D9A1F" w14:textId="77777777" w:rsidR="0094518F" w:rsidRPr="00262D04" w:rsidRDefault="0094518F" w:rsidP="00EF3910">
            <w:pPr>
              <w:rPr>
                <w:rFonts w:ascii="Verdana" w:hAnsi="Verdana" w:cs="Arial"/>
                <w:sz w:val="14"/>
                <w:szCs w:val="14"/>
              </w:rPr>
            </w:pPr>
            <w:r w:rsidRPr="00262D04">
              <w:rPr>
                <w:rFonts w:ascii="Verdana" w:hAnsi="Verdana" w:cs="Arial"/>
                <w:sz w:val="14"/>
                <w:szCs w:val="14"/>
              </w:rPr>
              <w:t xml:space="preserve">Unity Tournament (UT), Friends and Family (FAF), Hennepin, MN                                                </w:t>
            </w:r>
          </w:p>
        </w:tc>
        <w:tc>
          <w:tcPr>
            <w:tcW w:w="1620" w:type="dxa"/>
          </w:tcPr>
          <w:p w14:paraId="281E8ABA" w14:textId="77777777" w:rsidR="0094518F" w:rsidRPr="00262D04" w:rsidRDefault="0094518F" w:rsidP="00EF3910">
            <w:pPr>
              <w:rPr>
                <w:rFonts w:ascii="Verdana" w:hAnsi="Verdana" w:cs="Arial"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>2014 – Present</w:t>
            </w:r>
          </w:p>
        </w:tc>
      </w:tr>
      <w:tr w:rsidR="0094518F" w:rsidRPr="00A30358" w14:paraId="0EE32415" w14:textId="77777777" w:rsidTr="00EF3910">
        <w:trPr>
          <w:trHeight w:val="116"/>
        </w:trPr>
        <w:tc>
          <w:tcPr>
            <w:tcW w:w="1890" w:type="dxa"/>
          </w:tcPr>
          <w:p w14:paraId="05B302E6" w14:textId="77777777" w:rsidR="0094518F" w:rsidRPr="00262D04" w:rsidRDefault="0094518F" w:rsidP="00EF3910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>Tutoring/Mentor</w:t>
            </w:r>
          </w:p>
        </w:tc>
        <w:tc>
          <w:tcPr>
            <w:tcW w:w="8370" w:type="dxa"/>
          </w:tcPr>
          <w:p w14:paraId="3F82E674" w14:textId="77777777" w:rsidR="0094518F" w:rsidRPr="00262D04" w:rsidRDefault="0094518F" w:rsidP="00EF3910">
            <w:pPr>
              <w:rPr>
                <w:rFonts w:ascii="Verdana" w:hAnsi="Verdana" w:cs="Arial"/>
                <w:sz w:val="14"/>
                <w:szCs w:val="14"/>
              </w:rPr>
            </w:pPr>
            <w:r w:rsidRPr="00262D04">
              <w:rPr>
                <w:rFonts w:ascii="Verdana" w:hAnsi="Verdana" w:cs="Arial"/>
                <w:sz w:val="14"/>
                <w:szCs w:val="14"/>
              </w:rPr>
              <w:t xml:space="preserve">Project for Pride in Living                                                                                                         </w:t>
            </w:r>
          </w:p>
        </w:tc>
        <w:tc>
          <w:tcPr>
            <w:tcW w:w="1620" w:type="dxa"/>
          </w:tcPr>
          <w:p w14:paraId="1BCFD320" w14:textId="77777777" w:rsidR="0094518F" w:rsidRPr="00262D04" w:rsidRDefault="0094518F" w:rsidP="00EF3910">
            <w:pPr>
              <w:rPr>
                <w:rFonts w:ascii="Verdana" w:hAnsi="Verdana" w:cs="Arial"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>2011 – 2012</w:t>
            </w:r>
          </w:p>
        </w:tc>
      </w:tr>
      <w:tr w:rsidR="0094518F" w:rsidRPr="00A30358" w14:paraId="396428F6" w14:textId="77777777" w:rsidTr="00EF3910">
        <w:tc>
          <w:tcPr>
            <w:tcW w:w="1890" w:type="dxa"/>
          </w:tcPr>
          <w:p w14:paraId="3AEBE89C" w14:textId="77777777" w:rsidR="0094518F" w:rsidRPr="00262D04" w:rsidRDefault="0094518F" w:rsidP="00EF3910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 xml:space="preserve">Country Director </w:t>
            </w:r>
          </w:p>
        </w:tc>
        <w:tc>
          <w:tcPr>
            <w:tcW w:w="8370" w:type="dxa"/>
          </w:tcPr>
          <w:p w14:paraId="07477E3E" w14:textId="77777777" w:rsidR="0094518F" w:rsidRPr="00262D04" w:rsidRDefault="0094518F" w:rsidP="00EF3910">
            <w:pPr>
              <w:rPr>
                <w:rFonts w:ascii="Verdana" w:hAnsi="Verdana" w:cs="Arial"/>
                <w:sz w:val="14"/>
                <w:szCs w:val="14"/>
              </w:rPr>
            </w:pPr>
            <w:r w:rsidRPr="00262D04">
              <w:rPr>
                <w:rFonts w:ascii="Verdana" w:hAnsi="Verdana" w:cs="Arial"/>
                <w:sz w:val="14"/>
                <w:szCs w:val="14"/>
              </w:rPr>
              <w:t>Healthcare Volunteer Liberia/USA (</w:t>
            </w:r>
            <w:hyperlink r:id="rId7" w:history="1">
              <w:r w:rsidRPr="00262D04">
                <w:rPr>
                  <w:rStyle w:val="Hyperlink"/>
                  <w:rFonts w:ascii="Verdana" w:hAnsi="Verdana" w:cs="Arial"/>
                  <w:sz w:val="14"/>
                  <w:szCs w:val="14"/>
                </w:rPr>
                <w:t>www.healthcarevolunteer.com</w:t>
              </w:r>
            </w:hyperlink>
            <w:r w:rsidRPr="00262D04">
              <w:rPr>
                <w:rFonts w:ascii="Verdana" w:hAnsi="Verdana" w:cs="Arial"/>
                <w:sz w:val="14"/>
                <w:szCs w:val="14"/>
              </w:rPr>
              <w:t xml:space="preserve">)                                              </w:t>
            </w:r>
          </w:p>
        </w:tc>
        <w:tc>
          <w:tcPr>
            <w:tcW w:w="1620" w:type="dxa"/>
          </w:tcPr>
          <w:p w14:paraId="5CC2D4A2" w14:textId="77777777" w:rsidR="0094518F" w:rsidRPr="00262D04" w:rsidRDefault="0094518F" w:rsidP="00EF3910">
            <w:pPr>
              <w:rPr>
                <w:rFonts w:ascii="Verdana" w:hAnsi="Verdana" w:cs="Arial"/>
                <w:sz w:val="14"/>
                <w:szCs w:val="14"/>
              </w:rPr>
            </w:pPr>
            <w:r w:rsidRPr="00262D04">
              <w:rPr>
                <w:rFonts w:ascii="Verdana" w:hAnsi="Verdana" w:cs="Arial"/>
                <w:b/>
                <w:sz w:val="14"/>
                <w:szCs w:val="14"/>
              </w:rPr>
              <w:t>2007 - 2012</w:t>
            </w:r>
          </w:p>
        </w:tc>
      </w:tr>
    </w:tbl>
    <w:p w14:paraId="5284449A" w14:textId="77777777" w:rsidR="0094518F" w:rsidRDefault="0094518F" w:rsidP="0094518F">
      <w:pPr>
        <w:autoSpaceDE w:val="0"/>
        <w:autoSpaceDN w:val="0"/>
        <w:spacing w:line="240" w:lineRule="atLeast"/>
        <w:rPr>
          <w:rFonts w:ascii="Verdana" w:hAnsi="Verdana" w:cs="Arial"/>
          <w:b/>
          <w:sz w:val="18"/>
          <w:szCs w:val="18"/>
        </w:rPr>
      </w:pPr>
    </w:p>
    <w:p w14:paraId="2BE5A606" w14:textId="3D63D88F" w:rsidR="007F522A" w:rsidRPr="00CF5B6A" w:rsidRDefault="007F522A" w:rsidP="007F522A">
      <w:pPr>
        <w:spacing w:after="0" w:line="240" w:lineRule="auto"/>
        <w:rPr>
          <w:rFonts w:ascii="Arial" w:eastAsia="Arial" w:hAnsi="Arial" w:cs="Arial"/>
        </w:rPr>
      </w:pPr>
    </w:p>
    <w:sectPr w:rsidR="007F522A" w:rsidRPr="00CF5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A4F"/>
    <w:multiLevelType w:val="hybridMultilevel"/>
    <w:tmpl w:val="D3B67016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3D77EA7"/>
    <w:multiLevelType w:val="hybridMultilevel"/>
    <w:tmpl w:val="9F34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2EE"/>
    <w:multiLevelType w:val="hybridMultilevel"/>
    <w:tmpl w:val="D408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62A"/>
    <w:multiLevelType w:val="multilevel"/>
    <w:tmpl w:val="8C1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D5082"/>
    <w:multiLevelType w:val="hybridMultilevel"/>
    <w:tmpl w:val="ACFA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05AC"/>
    <w:multiLevelType w:val="hybridMultilevel"/>
    <w:tmpl w:val="6BBA2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59C2"/>
    <w:multiLevelType w:val="hybridMultilevel"/>
    <w:tmpl w:val="426EC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4CB6"/>
    <w:multiLevelType w:val="hybridMultilevel"/>
    <w:tmpl w:val="31222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90210"/>
    <w:multiLevelType w:val="hybridMultilevel"/>
    <w:tmpl w:val="864CB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05D8D"/>
    <w:multiLevelType w:val="hybridMultilevel"/>
    <w:tmpl w:val="56E89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01743"/>
    <w:multiLevelType w:val="hybridMultilevel"/>
    <w:tmpl w:val="290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E3D12"/>
    <w:multiLevelType w:val="hybridMultilevel"/>
    <w:tmpl w:val="5A40E2F2"/>
    <w:lvl w:ilvl="0" w:tplc="C38E903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328E"/>
    <w:multiLevelType w:val="hybridMultilevel"/>
    <w:tmpl w:val="4D505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C2D64"/>
    <w:multiLevelType w:val="hybridMultilevel"/>
    <w:tmpl w:val="12049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02844"/>
    <w:multiLevelType w:val="multilevel"/>
    <w:tmpl w:val="D54E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13057"/>
    <w:multiLevelType w:val="hybridMultilevel"/>
    <w:tmpl w:val="5F9AF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C754C"/>
    <w:multiLevelType w:val="hybridMultilevel"/>
    <w:tmpl w:val="5ACA4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90146"/>
    <w:multiLevelType w:val="hybridMultilevel"/>
    <w:tmpl w:val="03924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F680B"/>
    <w:multiLevelType w:val="hybridMultilevel"/>
    <w:tmpl w:val="85B4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463B6"/>
    <w:multiLevelType w:val="hybridMultilevel"/>
    <w:tmpl w:val="FD72B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6"/>
  </w:num>
  <w:num w:numId="5">
    <w:abstractNumId w:val="0"/>
  </w:num>
  <w:num w:numId="6">
    <w:abstractNumId w:val="8"/>
  </w:num>
  <w:num w:numId="7">
    <w:abstractNumId w:val="15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17"/>
  </w:num>
  <w:num w:numId="14">
    <w:abstractNumId w:val="10"/>
  </w:num>
  <w:num w:numId="15">
    <w:abstractNumId w:val="2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91"/>
    <w:rsid w:val="00014680"/>
    <w:rsid w:val="0002272D"/>
    <w:rsid w:val="00064B76"/>
    <w:rsid w:val="00077D94"/>
    <w:rsid w:val="000828FC"/>
    <w:rsid w:val="000E5C4D"/>
    <w:rsid w:val="0014148D"/>
    <w:rsid w:val="00194A7F"/>
    <w:rsid w:val="001A2D91"/>
    <w:rsid w:val="001B688F"/>
    <w:rsid w:val="001B6977"/>
    <w:rsid w:val="001C3917"/>
    <w:rsid w:val="001E6B6E"/>
    <w:rsid w:val="00206CA3"/>
    <w:rsid w:val="00214753"/>
    <w:rsid w:val="00227645"/>
    <w:rsid w:val="00256601"/>
    <w:rsid w:val="00257502"/>
    <w:rsid w:val="00261EA3"/>
    <w:rsid w:val="00317294"/>
    <w:rsid w:val="00393AF7"/>
    <w:rsid w:val="003D57B1"/>
    <w:rsid w:val="003D6DA7"/>
    <w:rsid w:val="00402E9B"/>
    <w:rsid w:val="00493FBA"/>
    <w:rsid w:val="004C0DC9"/>
    <w:rsid w:val="004D76A3"/>
    <w:rsid w:val="005218D4"/>
    <w:rsid w:val="0052362D"/>
    <w:rsid w:val="00552FD0"/>
    <w:rsid w:val="0059058B"/>
    <w:rsid w:val="005D0E23"/>
    <w:rsid w:val="00623CD4"/>
    <w:rsid w:val="00626E79"/>
    <w:rsid w:val="006B0026"/>
    <w:rsid w:val="006E3E12"/>
    <w:rsid w:val="007530CE"/>
    <w:rsid w:val="007714FA"/>
    <w:rsid w:val="00785E8E"/>
    <w:rsid w:val="007F522A"/>
    <w:rsid w:val="00805B08"/>
    <w:rsid w:val="008132D8"/>
    <w:rsid w:val="008244B1"/>
    <w:rsid w:val="008457F7"/>
    <w:rsid w:val="00854D84"/>
    <w:rsid w:val="008577CD"/>
    <w:rsid w:val="00897B18"/>
    <w:rsid w:val="008E0AAC"/>
    <w:rsid w:val="00902C70"/>
    <w:rsid w:val="0091019C"/>
    <w:rsid w:val="00924384"/>
    <w:rsid w:val="0094518F"/>
    <w:rsid w:val="009503DD"/>
    <w:rsid w:val="0096364D"/>
    <w:rsid w:val="00970819"/>
    <w:rsid w:val="0099483F"/>
    <w:rsid w:val="009A7EBA"/>
    <w:rsid w:val="009B0470"/>
    <w:rsid w:val="009B611F"/>
    <w:rsid w:val="009C28FF"/>
    <w:rsid w:val="009C71A1"/>
    <w:rsid w:val="009D048B"/>
    <w:rsid w:val="009D16B8"/>
    <w:rsid w:val="009D4D9F"/>
    <w:rsid w:val="009E12F0"/>
    <w:rsid w:val="00A42964"/>
    <w:rsid w:val="00A54D7A"/>
    <w:rsid w:val="00A64DF4"/>
    <w:rsid w:val="00A74A38"/>
    <w:rsid w:val="00A801CA"/>
    <w:rsid w:val="00A814E6"/>
    <w:rsid w:val="00AB69D1"/>
    <w:rsid w:val="00AC5DBF"/>
    <w:rsid w:val="00B01C9A"/>
    <w:rsid w:val="00B14355"/>
    <w:rsid w:val="00B76CE2"/>
    <w:rsid w:val="00BE1B6E"/>
    <w:rsid w:val="00C15C1A"/>
    <w:rsid w:val="00C4339F"/>
    <w:rsid w:val="00C546AC"/>
    <w:rsid w:val="00C62982"/>
    <w:rsid w:val="00C65100"/>
    <w:rsid w:val="00C67385"/>
    <w:rsid w:val="00CB0592"/>
    <w:rsid w:val="00CB30B5"/>
    <w:rsid w:val="00CB7E63"/>
    <w:rsid w:val="00CF5B6A"/>
    <w:rsid w:val="00D3232C"/>
    <w:rsid w:val="00D65E25"/>
    <w:rsid w:val="00DB7F0D"/>
    <w:rsid w:val="00DD1707"/>
    <w:rsid w:val="00DD6C43"/>
    <w:rsid w:val="00DF5E35"/>
    <w:rsid w:val="00E20C49"/>
    <w:rsid w:val="00E64591"/>
    <w:rsid w:val="00E94664"/>
    <w:rsid w:val="00EF24E4"/>
    <w:rsid w:val="00F32777"/>
    <w:rsid w:val="00F56ACD"/>
    <w:rsid w:val="00F670EC"/>
    <w:rsid w:val="00FA1F33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0C7A"/>
  <w15:docId w15:val="{451C94EC-83B1-402C-A41A-CE081BCC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2D9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D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6B6E"/>
    <w:pPr>
      <w:spacing w:after="160" w:line="259" w:lineRule="auto"/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064B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F32777"/>
    <w:rPr>
      <w:b/>
      <w:bCs/>
    </w:rPr>
  </w:style>
  <w:style w:type="character" w:customStyle="1" w:styleId="apple-converted-space">
    <w:name w:val="apple-converted-space"/>
    <w:basedOn w:val="DefaultParagraphFont"/>
    <w:rsid w:val="00F32777"/>
  </w:style>
  <w:style w:type="character" w:styleId="CommentReference">
    <w:name w:val="annotation reference"/>
    <w:basedOn w:val="DefaultParagraphFont"/>
    <w:uiPriority w:val="99"/>
    <w:semiHidden/>
    <w:unhideWhenUsed/>
    <w:rsid w:val="00C5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F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ealthcarevolunte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ster.nees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139A-E9BC-446F-B884-EF50227C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T Neese</dc:creator>
  <cp:keywords/>
  <dc:description/>
  <cp:lastModifiedBy>AIGC #1</cp:lastModifiedBy>
  <cp:revision>2</cp:revision>
  <cp:lastPrinted>2015-11-03T19:59:00Z</cp:lastPrinted>
  <dcterms:created xsi:type="dcterms:W3CDTF">2017-11-20T12:46:00Z</dcterms:created>
  <dcterms:modified xsi:type="dcterms:W3CDTF">2017-11-20T12:46:00Z</dcterms:modified>
</cp:coreProperties>
</file>